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
        <w:jc w:val="center"/>
      </w:pPr>
      <w:r>
        <w:rPr>
          <w:rFonts w:ascii="Arial" w:hAnsi="Arial"/>
          <w:b/>
          <w:i w:val="0"/>
          <w:color w:val="8E4634"/>
          <w:sz w:val="22"/>
        </w:rPr>
        <w:t>PROJECT WEST</w:t>
      </w:r>
    </w:p>
    <w:p>
      <w:pPr>
        <w:spacing w:after="40"/>
        <w:jc w:val="center"/>
      </w:pPr>
      <w:r>
        <w:rPr>
          <w:rFonts w:ascii="Arial" w:hAnsi="Arial"/>
          <w:b/>
          <w:i w:val="0"/>
          <w:color w:val="B45F45"/>
          <w:sz w:val="42"/>
        </w:rPr>
        <w:t>MENTORING REFERRAL FORM</w:t>
      </w:r>
    </w:p>
    <w:p>
      <w:pPr>
        <w:spacing w:after="160"/>
        <w:jc w:val="center"/>
      </w:pPr>
      <w:r>
        <w:rPr>
          <w:rFonts w:ascii="Arial" w:hAnsi="Arial"/>
          <w:b w:val="0"/>
          <w:i w:val="0"/>
          <w:color w:val="6E6662"/>
          <w:sz w:val="18"/>
        </w:rPr>
        <w:t>Individual mentoring, purposeful activities and outcome-focused support</w:t>
      </w:r>
    </w:p>
    <w:tbl>
      <w:tblPr>
        <w:tblW w:type="dxa" w:w="10000"/>
        <w:jc w:val="left"/>
        <w:tblLayout w:type="fixed"/>
        <w:tblLook w:firstColumn="1" w:firstRow="1" w:lastColumn="0" w:lastRow="0" w:noHBand="0" w:noVBand="1" w:val="04A0"/>
        <w:tblInd w:w="120" w:type="dxa"/>
      </w:tblPr>
      <w:tblGrid>
        <w:gridCol w:w="10000"/>
      </w:tblGrid>
      <w:tr>
        <w:tc>
          <w:tcPr>
            <w:tcW w:type="dxa" w:w="10000"/>
            <w:tcMar>
              <w:top w:w="85" w:type="dxa"/>
              <w:start w:w="120" w:type="dxa"/>
              <w:bottom w:w="85" w:type="dxa"/>
              <w:end w:w="120" w:type="dxa"/>
            </w:tcMar>
            <w:tcBorders>
              <w:top w:val="single" w:sz="8" w:color="D6B656"/>
              <w:left w:val="single" w:sz="8" w:color="D6B656"/>
              <w:bottom w:val="single" w:sz="8" w:color="D6B656"/>
              <w:right w:val="single" w:sz="8" w:color="D6B656"/>
              <w:insideH w:val="single" w:sz="8" w:color="D6B656"/>
              <w:insideV w:val="single" w:sz="8" w:color="D6B656"/>
            </w:tcBorders>
            <w:vAlign w:val="center"/>
            <w:shd w:fill="FFF2CC"/>
          </w:tcPr>
          <w:p>
            <w:pPr>
              <w:spacing w:after="40"/>
            </w:pPr>
            <w:r/>
            <w:r>
              <w:rPr>
                <w:rFonts w:ascii="Arial" w:hAnsi="Arial"/>
                <w:b/>
                <w:i w:val="0"/>
                <w:color w:val="8E4634"/>
                <w:sz w:val="18"/>
              </w:rPr>
              <w:t>Before completing this form</w:t>
            </w:r>
          </w:p>
          <w:p>
            <w:pPr>
              <w:spacing w:after="0"/>
            </w:pPr>
            <w:r>
              <w:rPr>
                <w:rFonts w:ascii="Arial" w:hAnsi="Arial"/>
                <w:b w:val="0"/>
                <w:i w:val="0"/>
                <w:color w:val="302C2A"/>
                <w:sz w:val="17"/>
              </w:rPr>
              <w:t>Mentoring referrals are normally commissioned and funded by a Local Authority. Referrals from private individuals may also be considered where responsibility for payment is clearly agreed. A solicitor may complete the form as the private individual’s representative, but is not treated as a separate referral or funding route. Project West cannot assess suitability, match a mentor or commence work until the referral, safeguarding information, instruction and funding arrangements are complete.</w:t>
            </w:r>
          </w:p>
        </w:tc>
      </w:tr>
    </w:tbl>
    <w:p>
      <w:pPr>
        <w:spacing w:after="0"/>
      </w:pPr>
    </w:p>
    <w:p>
      <w:pPr>
        <w:pStyle w:val="Heading1"/>
        <w:keepNext/>
        <w:shd w:fill="B45F45"/>
        <w:ind w:left="120" w:right="120"/>
      </w:pPr>
      <w:r>
        <w:rPr>
          <w:rFonts w:ascii="Arial" w:hAnsi="Arial"/>
          <w:b/>
          <w:i w:val="0"/>
          <w:color w:val="FFFFFF"/>
          <w:sz w:val="27"/>
        </w:rPr>
        <w:t>1  REFERRAL AND FUNDING DETAILS</w:t>
      </w:r>
    </w:p>
    <w:tbl>
      <w:tblPr>
        <w:tblW w:type="dxa" w:w="10000"/>
        <w:jc w:val="left"/>
        <w:tblLayout w:type="fixed"/>
        <w:tblLook w:firstColumn="1" w:firstRow="1" w:lastColumn="0" w:lastRow="0" w:noHBand="0" w:noVBand="1" w:val="04A0"/>
        <w:tblInd w:w="120" w:type="dxa"/>
      </w:tblPr>
      <w:tblGrid>
        <w:gridCol w:w="2700"/>
        <w:gridCol w:w="7300"/>
      </w:tblGrid>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Family/case name</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Date of referral</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Referral route</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01"/>
                <w:tag w:val="PW_CHECKBOX_1001"/>
                <w:id w:val="1001"/>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Local Authority referral   </w:t>
            </w:r>
            <w:sdt>
              <w:sdtPr>
                <w:alias w:val="Checkbox 1002"/>
                <w:tag w:val="PW_CHECKBOX_1002"/>
                <w:id w:val="1002"/>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Private individual / self-funded referral</w:t>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Referrer / representative</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t>Local Authority referrer: name / role / team / telephone / secure email. For a private referral completed by a solicitor or other representative: name / organisation / role / contact details:</w:t>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Local Authority team manager</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t>Name / role / telephone / secure email, where applicable:</w:t>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Commissioner and funder</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t>Name the Local Authority or private individual responsible for commissioning and paying for the service:</w:t>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Finance / budget-holder contact</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t>Name / role / telephone / secure email / billing address:</w:t>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Local Authority purchase order</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t>A purchase order number is required for every Local Authority referral unless the authority confirms that it does not use purchase order numbers. PO number or written confirmation:</w:t>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Private funding confirmation</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t>For a private referral, identify the person responsible for all fees and provide their billing email and address:</w:t>
            </w:r>
          </w:p>
        </w:tc>
      </w:tr>
    </w:tbl>
    <w:p>
      <w:pPr>
        <w:pStyle w:val="Heading1"/>
        <w:keepNext/>
        <w:shd w:fill="B45F45"/>
        <w:ind w:left="120" w:right="120"/>
      </w:pPr>
      <w:r>
        <w:rPr>
          <w:rFonts w:ascii="Arial" w:hAnsi="Arial"/>
          <w:b/>
          <w:i w:val="0"/>
          <w:color w:val="FFFFFF"/>
          <w:sz w:val="27"/>
        </w:rPr>
        <w:t>2  SERVICE REQUESTED AND INSTRUCTION</w:t>
      </w:r>
    </w:p>
    <w:p>
      <w:pPr>
        <w:pStyle w:val="CheckItem"/>
        <w:keepLines/>
      </w:pPr>
      <w:sdt>
        <w:sdtPr>
          <w:alias w:val="Checkbox 1003"/>
          <w:tag w:val="PW_CHECKBOX_1003"/>
          <w:id w:val="1003"/>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One-to-one mentoring for a child or young person</w:t>
      </w:r>
    </w:p>
    <w:p>
      <w:pPr>
        <w:pStyle w:val="CheckItem"/>
        <w:keepLines/>
      </w:pPr>
      <w:sdt>
        <w:sdtPr>
          <w:alias w:val="Checkbox 1004"/>
          <w:tag w:val="PW_CHECKBOX_1004"/>
          <w:id w:val="1004"/>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Confidence, self-esteem and emotional wellbeing</w:t>
      </w:r>
    </w:p>
    <w:p>
      <w:pPr>
        <w:pStyle w:val="CheckItem"/>
        <w:keepLines/>
      </w:pPr>
      <w:sdt>
        <w:sdtPr>
          <w:alias w:val="Checkbox 1005"/>
          <w:tag w:val="PW_CHECKBOX_1005"/>
          <w:id w:val="1005"/>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Education, attendance or engagement support</w:t>
      </w:r>
    </w:p>
    <w:p>
      <w:pPr>
        <w:pStyle w:val="CheckItem"/>
        <w:keepLines/>
      </w:pPr>
      <w:sdt>
        <w:sdtPr>
          <w:alias w:val="Checkbox 1006"/>
          <w:tag w:val="PW_CHECKBOX_1006"/>
          <w:id w:val="1006"/>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Positive activities and safe community engagement</w:t>
      </w:r>
    </w:p>
    <w:p>
      <w:pPr>
        <w:pStyle w:val="CheckItem"/>
        <w:keepLines/>
      </w:pPr>
      <w:sdt>
        <w:sdtPr>
          <w:alias w:val="Checkbox 1007"/>
          <w:tag w:val="PW_CHECKBOX_1007"/>
          <w:id w:val="1007"/>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Life skills, independence and preparation for transition</w:t>
      </w:r>
    </w:p>
    <w:p>
      <w:pPr>
        <w:pStyle w:val="CheckItem"/>
        <w:keepLines/>
      </w:pPr>
      <w:sdt>
        <w:sdtPr>
          <w:alias w:val="Checkbox 1008"/>
          <w:tag w:val="PW_CHECKBOX_1008"/>
          <w:id w:val="1008"/>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Identity, culture, relationships or life-story work</w:t>
      </w:r>
    </w:p>
    <w:p>
      <w:pPr>
        <w:pStyle w:val="CheckItem"/>
        <w:keepLines/>
      </w:pPr>
      <w:sdt>
        <w:sdtPr>
          <w:alias w:val="Checkbox 1009"/>
          <w:tag w:val="PW_CHECKBOX_1009"/>
          <w:id w:val="1009"/>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Support to attend appointments or access services</w:t>
      </w:r>
    </w:p>
    <w:p>
      <w:pPr>
        <w:pStyle w:val="CheckItem"/>
        <w:keepLines/>
      </w:pPr>
      <w:sdt>
        <w:sdtPr>
          <w:alias w:val="Checkbox 1010"/>
          <w:tag w:val="PW_CHECKBOX_1010"/>
          <w:id w:val="1010"/>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Other: ________________________________________________________________</w:t>
      </w:r>
    </w:p>
    <w:tbl>
      <w:tblPr>
        <w:tblW w:type="dxa" w:w="10000"/>
        <w:jc w:val="left"/>
        <w:tblLayout w:type="fixed"/>
        <w:tblLook w:firstColumn="1" w:firstRow="1" w:lastColumn="0" w:lastRow="0" w:noHBand="0" w:noVBand="1" w:val="04A0"/>
        <w:tblInd w:w="120" w:type="dxa"/>
      </w:tblPr>
      <w:tblGrid>
        <w:gridCol w:w="10000"/>
      </w:tblGrid>
      <w:tr>
        <w:tc>
          <w:tcPr>
            <w:tcW w:type="dxa" w:w="100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after="40"/>
            </w:pPr>
            <w:r/>
            <w:r>
              <w:rPr>
                <w:rFonts w:ascii="Arial" w:hAnsi="Arial"/>
                <w:b/>
                <w:i w:val="0"/>
                <w:color w:val="8E4634"/>
                <w:sz w:val="17"/>
              </w:rPr>
              <w:t>What is Project West being instructed to do? *</w:t>
            </w:r>
          </w:p>
          <w:p>
            <w:pPr>
              <w:spacing w:after="20"/>
            </w:pPr>
            <w:r>
              <w:rPr>
                <w:rFonts w:ascii="Arial" w:hAnsi="Arial"/>
                <w:b w:val="0"/>
                <w:i/>
                <w:color w:val="6E6662"/>
                <w:sz w:val="16"/>
              </w:rPr>
              <w:t>Give a clear summary of the work, the legal or care-planning context and any questions Project West must address.</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tc>
      </w:tr>
    </w:tbl>
    <w:tbl>
      <w:tblPr>
        <w:tblW w:type="dxa" w:w="10000"/>
        <w:jc w:val="left"/>
        <w:tblLayout w:type="fixed"/>
        <w:tblLook w:firstColumn="1" w:firstRow="1" w:lastColumn="0" w:lastRow="0" w:noHBand="0" w:noVBand="1" w:val="04A0"/>
        <w:tblInd w:w="120" w:type="dxa"/>
      </w:tblPr>
      <w:tblGrid>
        <w:gridCol w:w="10000"/>
      </w:tblGrid>
      <w:tr>
        <w:tc>
          <w:tcPr>
            <w:tcW w:type="dxa" w:w="100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after="40"/>
            </w:pPr>
            <w:r/>
            <w:r>
              <w:rPr>
                <w:rFonts w:ascii="Arial" w:hAnsi="Arial"/>
                <w:b/>
                <w:i w:val="0"/>
                <w:color w:val="8E4634"/>
                <w:sz w:val="17"/>
              </w:rPr>
              <w:t>What outcomes should mentoring achieve for the child or young person? *</w:t>
            </w:r>
          </w:p>
          <w:p>
            <w:pPr>
              <w:spacing w:after="20"/>
            </w:pPr>
            <w:r>
              <w:rPr>
                <w:rFonts w:ascii="Arial" w:hAnsi="Arial"/>
                <w:b w:val="0"/>
                <w:i/>
                <w:color w:val="6E6662"/>
                <w:sz w:val="16"/>
              </w:rPr>
              <w:t>Use specific, observable outcomes and identify how progress will be measured.</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tc>
      </w:tr>
    </w:tbl>
    <w:tbl>
      <w:tblPr>
        <w:tblW w:type="dxa" w:w="10000"/>
        <w:jc w:val="left"/>
        <w:tblLayout w:type="fixed"/>
        <w:tblLook w:firstColumn="1" w:firstRow="1" w:lastColumn="0" w:lastRow="0" w:noHBand="0" w:noVBand="1" w:val="04A0"/>
        <w:tblInd w:w="120" w:type="dxa"/>
      </w:tblPr>
      <w:tblGrid>
        <w:gridCol w:w="2700"/>
        <w:gridCol w:w="7300"/>
      </w:tblGrid>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Planned start date</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Planned end/review date</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Report required by</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r>
          </w:p>
        </w:tc>
      </w:tr>
    </w:tbl>
    <w:p>
      <w:r>
        <w:br w:type="page"/>
      </w:r>
    </w:p>
    <w:p>
      <w:pPr>
        <w:pStyle w:val="Heading1"/>
        <w:keepNext/>
        <w:shd w:fill="B45F45"/>
        <w:ind w:left="120" w:right="120"/>
      </w:pPr>
      <w:r>
        <w:rPr>
          <w:rFonts w:ascii="Arial" w:hAnsi="Arial"/>
          <w:b/>
          <w:i w:val="0"/>
          <w:color w:val="FFFFFF"/>
          <w:sz w:val="27"/>
        </w:rPr>
        <w:t>3  CHILDREN</w:t>
      </w:r>
    </w:p>
    <w:tbl>
      <w:tblPr>
        <w:tblW w:type="dxa" w:w="10000"/>
        <w:jc w:val="left"/>
        <w:tblLayout w:type="fixed"/>
        <w:tblLook w:firstColumn="1" w:firstRow="1" w:lastColumn="0" w:lastRow="0" w:noHBand="0" w:noVBand="1" w:val="04A0"/>
        <w:tblInd w:w="120" w:type="dxa"/>
      </w:tblPr>
      <w:tblGrid>
        <w:gridCol w:w="2750"/>
        <w:gridCol w:w="1650"/>
        <w:gridCol w:w="750"/>
        <w:gridCol w:w="1300"/>
        <w:gridCol w:w="3550"/>
      </w:tblGrid>
      <w:tr>
        <w:trPr>
          <w:tblHeader w:val="true"/>
        </w:trPr>
        <w:tc>
          <w:tcPr>
            <w:tcW w:type="dxa" w:w="2750"/>
            <w:shd w:fill="8E4634"/>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jc w:val="center"/>
            </w:pPr>
            <w:r/>
            <w:r>
              <w:rPr>
                <w:rFonts w:ascii="Arial" w:hAnsi="Arial"/>
                <w:b/>
                <w:i w:val="0"/>
                <w:color w:val="FFFFFF"/>
                <w:sz w:val="16"/>
              </w:rPr>
              <w:t>Full name</w:t>
            </w:r>
          </w:p>
        </w:tc>
        <w:tc>
          <w:tcPr>
            <w:tcW w:type="dxa" w:w="1650"/>
            <w:shd w:fill="8E4634"/>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jc w:val="center"/>
            </w:pPr>
            <w:r/>
            <w:r>
              <w:rPr>
                <w:rFonts w:ascii="Arial" w:hAnsi="Arial"/>
                <w:b/>
                <w:i w:val="0"/>
                <w:color w:val="FFFFFF"/>
                <w:sz w:val="16"/>
              </w:rPr>
              <w:t>Date of birth</w:t>
            </w:r>
          </w:p>
        </w:tc>
        <w:tc>
          <w:tcPr>
            <w:tcW w:type="dxa" w:w="750"/>
            <w:shd w:fill="8E4634"/>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jc w:val="center"/>
            </w:pPr>
            <w:r/>
            <w:r>
              <w:rPr>
                <w:rFonts w:ascii="Arial" w:hAnsi="Arial"/>
                <w:b/>
                <w:i w:val="0"/>
                <w:color w:val="FFFFFF"/>
                <w:sz w:val="16"/>
              </w:rPr>
              <w:t>Age</w:t>
            </w:r>
          </w:p>
        </w:tc>
        <w:tc>
          <w:tcPr>
            <w:tcW w:type="dxa" w:w="1300"/>
            <w:shd w:fill="8E4634"/>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jc w:val="center"/>
            </w:pPr>
            <w:r/>
            <w:r>
              <w:rPr>
                <w:rFonts w:ascii="Arial" w:hAnsi="Arial"/>
                <w:b/>
                <w:i w:val="0"/>
                <w:color w:val="FFFFFF"/>
                <w:sz w:val="16"/>
              </w:rPr>
              <w:t>Pronouns</w:t>
            </w:r>
          </w:p>
        </w:tc>
        <w:tc>
          <w:tcPr>
            <w:tcW w:type="dxa" w:w="3550"/>
            <w:shd w:fill="8E4634"/>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jc w:val="center"/>
            </w:pPr>
            <w:r/>
            <w:r>
              <w:rPr>
                <w:rFonts w:ascii="Arial" w:hAnsi="Arial"/>
                <w:b/>
                <w:i w:val="0"/>
                <w:color w:val="FFFFFF"/>
                <w:sz w:val="16"/>
              </w:rPr>
              <w:t>Ethnicity / heritage</w:t>
            </w:r>
          </w:p>
        </w:tc>
      </w:tr>
      <w:tr>
        <w:tc>
          <w:tcPr>
            <w:tcW w:type="dxa" w:w="27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16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7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1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35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r>
        <w:tc>
          <w:tcPr>
            <w:tcW w:type="dxa" w:w="27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16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7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1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35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r>
        <w:tc>
          <w:tcPr>
            <w:tcW w:type="dxa" w:w="27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16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7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1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35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r>
        <w:tc>
          <w:tcPr>
            <w:tcW w:type="dxa" w:w="27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16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7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1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35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bl>
    <w:p>
      <w:pPr>
        <w:spacing w:after="0" w:line="20" w:lineRule="exact"/>
      </w:pPr>
    </w:p>
    <w:tbl>
      <w:tblPr>
        <w:tblW w:type="dxa" w:w="10000"/>
        <w:jc w:val="left"/>
        <w:tblLayout w:type="fixed"/>
        <w:tblLook w:firstColumn="1" w:firstRow="1" w:lastColumn="0" w:lastRow="0" w:noHBand="0" w:noVBand="1" w:val="04A0"/>
        <w:tblInd w:w="120" w:type="dxa"/>
      </w:tblPr>
      <w:tblGrid>
        <w:gridCol w:w="2700"/>
        <w:gridCol w:w="7300"/>
      </w:tblGrid>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Who does each child live with?</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Parental responsibility</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t>Name every person or authority holding parental responsibility:</w:t>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Legal status</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11"/>
                <w:tag w:val="PW_CHECKBOX_1011"/>
                <w:id w:val="1011"/>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Private law   </w:t>
            </w:r>
            <w:sdt>
              <w:sdtPr>
                <w:alias w:val="Checkbox 1012"/>
                <w:tag w:val="PW_CHECKBOX_1012"/>
                <w:id w:val="1012"/>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Family Help   </w:t>
            </w:r>
            <w:sdt>
              <w:sdtPr>
                <w:alias w:val="Checkbox 1013"/>
                <w:tag w:val="PW_CHECKBOX_1013"/>
                <w:id w:val="1013"/>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Child in Need   </w:t>
            </w:r>
            <w:sdt>
              <w:sdtPr>
                <w:alias w:val="Checkbox 1014"/>
                <w:tag w:val="PW_CHECKBOX_1014"/>
                <w:id w:val="1014"/>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Child Protection Plan   </w:t>
            </w:r>
            <w:sdt>
              <w:sdtPr>
                <w:alias w:val="Checkbox 1015"/>
                <w:tag w:val="PW_CHECKBOX_1015"/>
                <w:id w:val="1015"/>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Looked After Child   </w:t>
            </w:r>
            <w:sdt>
              <w:sdtPr>
                <w:alias w:val="Checkbox 1016"/>
                <w:tag w:val="PW_CHECKBOX_1016"/>
                <w:id w:val="1016"/>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Other</w:t>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School/nursery</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t>Name / address / key contact / attendance concerns:</w:t>
            </w:r>
          </w:p>
        </w:tc>
      </w:tr>
    </w:tbl>
    <w:tbl>
      <w:tblPr>
        <w:tblW w:type="dxa" w:w="10000"/>
        <w:jc w:val="left"/>
        <w:tblLayout w:type="fixed"/>
        <w:tblLook w:firstColumn="1" w:firstRow="1" w:lastColumn="0" w:lastRow="0" w:noHBand="0" w:noVBand="1" w:val="04A0"/>
        <w:tblInd w:w="120" w:type="dxa"/>
      </w:tblPr>
      <w:tblGrid>
        <w:gridCol w:w="10000"/>
      </w:tblGrid>
      <w:tr>
        <w:tc>
          <w:tcPr>
            <w:tcW w:type="dxa" w:w="100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after="40"/>
            </w:pPr>
            <w:r/>
            <w:r>
              <w:rPr>
                <w:rFonts w:ascii="Arial" w:hAnsi="Arial"/>
                <w:b/>
                <w:i w:val="0"/>
                <w:color w:val="8E4634"/>
                <w:sz w:val="17"/>
              </w:rPr>
              <w:t>What has each child been told about Project West’s involvement? *</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tc>
      </w:tr>
    </w:tbl>
    <w:tbl>
      <w:tblPr>
        <w:tblW w:type="dxa" w:w="10000"/>
        <w:jc w:val="left"/>
        <w:tblLayout w:type="fixed"/>
        <w:tblLook w:firstColumn="1" w:firstRow="1" w:lastColumn="0" w:lastRow="0" w:noHBand="0" w:noVBand="1" w:val="04A0"/>
        <w:tblInd w:w="120" w:type="dxa"/>
      </w:tblPr>
      <w:tblGrid>
        <w:gridCol w:w="10000"/>
      </w:tblGrid>
      <w:tr>
        <w:tc>
          <w:tcPr>
            <w:tcW w:type="dxa" w:w="100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after="40"/>
            </w:pPr>
            <w:r/>
            <w:r>
              <w:rPr>
                <w:rFonts w:ascii="Arial" w:hAnsi="Arial"/>
                <w:b/>
                <w:i w:val="0"/>
                <w:color w:val="8E4634"/>
                <w:sz w:val="17"/>
              </w:rPr>
              <w:t>What are each child’s wishes, feelings, strengths and worries? *</w:t>
            </w:r>
          </w:p>
          <w:p>
            <w:pPr>
              <w:spacing w:after="20"/>
            </w:pPr>
            <w:r>
              <w:rPr>
                <w:rFonts w:ascii="Arial" w:hAnsi="Arial"/>
                <w:b w:val="0"/>
                <w:i/>
                <w:color w:val="6E6662"/>
                <w:sz w:val="16"/>
              </w:rPr>
              <w:t>Record the child’s own words where possible, how their views were obtained and any communication support required.</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tc>
      </w:tr>
    </w:tbl>
    <w:tbl>
      <w:tblPr>
        <w:tblW w:type="dxa" w:w="10000"/>
        <w:jc w:val="left"/>
        <w:tblLayout w:type="fixed"/>
        <w:tblLook w:firstColumn="1" w:firstRow="1" w:lastColumn="0" w:lastRow="0" w:noHBand="0" w:noVBand="1" w:val="04A0"/>
        <w:tblInd w:w="120" w:type="dxa"/>
      </w:tblPr>
      <w:tblGrid>
        <w:gridCol w:w="10000"/>
      </w:tblGrid>
      <w:tr>
        <w:tc>
          <w:tcPr>
            <w:tcW w:type="dxa" w:w="100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after="40"/>
            </w:pPr>
            <w:r/>
            <w:r>
              <w:rPr>
                <w:rFonts w:ascii="Arial" w:hAnsi="Arial"/>
                <w:b/>
                <w:i w:val="0"/>
                <w:color w:val="8E4634"/>
                <w:sz w:val="17"/>
              </w:rPr>
              <w:t>What difference does each child want the support to make?</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tc>
      </w:tr>
    </w:tbl>
    <w:p>
      <w:pPr>
        <w:pStyle w:val="Heading1"/>
        <w:keepNext/>
        <w:shd w:fill="B45F45"/>
        <w:ind w:left="120" w:right="120"/>
      </w:pPr>
      <w:r>
        <w:rPr>
          <w:rFonts w:ascii="Arial" w:hAnsi="Arial"/>
          <w:b/>
          <w:i w:val="0"/>
          <w:color w:val="FFFFFF"/>
          <w:sz w:val="27"/>
        </w:rPr>
        <w:t>4  KEY FAMILY AND HOUSEHOLD MEMBERS</w:t>
      </w:r>
    </w:p>
    <w:tbl>
      <w:tblPr>
        <w:tblW w:type="dxa" w:w="10000"/>
        <w:jc w:val="left"/>
        <w:tblLayout w:type="fixed"/>
        <w:tblLook w:firstColumn="1" w:firstRow="1" w:lastColumn="0" w:lastRow="0" w:noHBand="0" w:noVBand="1" w:val="04A0"/>
        <w:tblInd w:w="120" w:type="dxa"/>
      </w:tblPr>
      <w:tblGrid>
        <w:gridCol w:w="2300"/>
        <w:gridCol w:w="1400"/>
        <w:gridCol w:w="2300"/>
        <w:gridCol w:w="1600"/>
        <w:gridCol w:w="2400"/>
      </w:tblGrid>
      <w:tr>
        <w:trPr>
          <w:tblHeader w:val="true"/>
        </w:trPr>
        <w:tc>
          <w:tcPr>
            <w:tcW w:type="dxa" w:w="2300"/>
            <w:shd w:fill="8E4634"/>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jc w:val="center"/>
            </w:pPr>
            <w:r/>
            <w:r>
              <w:rPr>
                <w:rFonts w:ascii="Arial" w:hAnsi="Arial"/>
                <w:b/>
                <w:i w:val="0"/>
                <w:color w:val="FFFFFF"/>
                <w:sz w:val="16"/>
              </w:rPr>
              <w:t>Full name</w:t>
            </w:r>
          </w:p>
        </w:tc>
        <w:tc>
          <w:tcPr>
            <w:tcW w:type="dxa" w:w="1400"/>
            <w:shd w:fill="8E4634"/>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jc w:val="center"/>
            </w:pPr>
            <w:r/>
            <w:r>
              <w:rPr>
                <w:rFonts w:ascii="Arial" w:hAnsi="Arial"/>
                <w:b/>
                <w:i w:val="0"/>
                <w:color w:val="FFFFFF"/>
                <w:sz w:val="16"/>
              </w:rPr>
              <w:t>DOB / age</w:t>
            </w:r>
          </w:p>
        </w:tc>
        <w:tc>
          <w:tcPr>
            <w:tcW w:type="dxa" w:w="2300"/>
            <w:shd w:fill="8E4634"/>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jc w:val="center"/>
            </w:pPr>
            <w:r/>
            <w:r>
              <w:rPr>
                <w:rFonts w:ascii="Arial" w:hAnsi="Arial"/>
                <w:b/>
                <w:i w:val="0"/>
                <w:color w:val="FFFFFF"/>
                <w:sz w:val="16"/>
              </w:rPr>
              <w:t>Relationship to child</w:t>
            </w:r>
          </w:p>
        </w:tc>
        <w:tc>
          <w:tcPr>
            <w:tcW w:type="dxa" w:w="1600"/>
            <w:shd w:fill="8E4634"/>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jc w:val="center"/>
            </w:pPr>
            <w:r/>
            <w:r>
              <w:rPr>
                <w:rFonts w:ascii="Arial" w:hAnsi="Arial"/>
                <w:b/>
                <w:i w:val="0"/>
                <w:color w:val="FFFFFF"/>
                <w:sz w:val="16"/>
              </w:rPr>
              <w:t>Lives with child?</w:t>
            </w:r>
          </w:p>
        </w:tc>
        <w:tc>
          <w:tcPr>
            <w:tcW w:type="dxa" w:w="2400"/>
            <w:shd w:fill="8E4634"/>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jc w:val="center"/>
            </w:pPr>
            <w:r/>
            <w:r>
              <w:rPr>
                <w:rFonts w:ascii="Arial" w:hAnsi="Arial"/>
                <w:b/>
                <w:i w:val="0"/>
                <w:color w:val="FFFFFF"/>
                <w:sz w:val="16"/>
              </w:rPr>
              <w:t>Role in the work</w:t>
            </w:r>
          </w:p>
        </w:tc>
      </w:tr>
      <w:tr>
        <w:tc>
          <w:tcPr>
            <w:tcW w:type="dxa" w:w="2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14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16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4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r>
        <w:tc>
          <w:tcPr>
            <w:tcW w:type="dxa" w:w="2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14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16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4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r>
        <w:tc>
          <w:tcPr>
            <w:tcW w:type="dxa" w:w="2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14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16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4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r>
        <w:tc>
          <w:tcPr>
            <w:tcW w:type="dxa" w:w="2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14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16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4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r>
        <w:tc>
          <w:tcPr>
            <w:tcW w:type="dxa" w:w="2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14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16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4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bl>
    <w:p>
      <w:r>
        <w:br w:type="page"/>
      </w:r>
    </w:p>
    <w:p>
      <w:pPr>
        <w:pStyle w:val="Heading1"/>
        <w:keepNext/>
        <w:shd w:fill="B45F45"/>
        <w:ind w:left="120" w:right="120"/>
      </w:pPr>
      <w:r>
        <w:rPr>
          <w:rFonts w:ascii="Arial" w:hAnsi="Arial"/>
          <w:b/>
          <w:i w:val="0"/>
          <w:color w:val="FFFFFF"/>
          <w:sz w:val="27"/>
        </w:rPr>
        <w:t>5  MENTORING CONTEXT, STRENGTHS AND SUPPORT NETWORK</w:t>
      </w:r>
    </w:p>
    <w:tbl>
      <w:tblPr>
        <w:tblW w:type="dxa" w:w="10000"/>
        <w:jc w:val="left"/>
        <w:tblLayout w:type="fixed"/>
        <w:tblLook w:firstColumn="1" w:firstRow="1" w:lastColumn="0" w:lastRow="0" w:noHBand="0" w:noVBand="1" w:val="04A0"/>
        <w:tblInd w:w="120" w:type="dxa"/>
      </w:tblPr>
      <w:tblGrid>
        <w:gridCol w:w="10000"/>
      </w:tblGrid>
      <w:tr>
        <w:tc>
          <w:tcPr>
            <w:tcW w:type="dxa" w:w="100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after="40"/>
            </w:pPr>
            <w:r/>
            <w:r>
              <w:rPr>
                <w:rFonts w:ascii="Arial" w:hAnsi="Arial"/>
                <w:b/>
                <w:i w:val="0"/>
                <w:color w:val="8E4634"/>
                <w:sz w:val="17"/>
              </w:rPr>
              <w:t>Why is mentoring needed now? *</w:t>
            </w:r>
          </w:p>
          <w:p>
            <w:pPr>
              <w:spacing w:after="20"/>
            </w:pPr>
            <w:r>
              <w:rPr>
                <w:rFonts w:ascii="Arial" w:hAnsi="Arial"/>
                <w:b w:val="0"/>
                <w:i/>
                <w:color w:val="6E6662"/>
                <w:sz w:val="16"/>
              </w:rPr>
              <w:t>Include recent events, placement or family changes, previous support and what has prompted this referral.</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tc>
      </w:tr>
    </w:tbl>
    <w:tbl>
      <w:tblPr>
        <w:tblW w:type="dxa" w:w="10000"/>
        <w:jc w:val="left"/>
        <w:tblLayout w:type="fixed"/>
        <w:tblLook w:firstColumn="1" w:firstRow="1" w:lastColumn="0" w:lastRow="0" w:noHBand="0" w:noVBand="1" w:val="04A0"/>
        <w:tblInd w:w="120" w:type="dxa"/>
      </w:tblPr>
      <w:tblGrid>
        <w:gridCol w:w="10000"/>
      </w:tblGrid>
      <w:tr>
        <w:tc>
          <w:tcPr>
            <w:tcW w:type="dxa" w:w="100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after="40"/>
            </w:pPr>
            <w:r/>
            <w:r>
              <w:rPr>
                <w:rFonts w:ascii="Arial" w:hAnsi="Arial"/>
                <w:b/>
                <w:i w:val="0"/>
                <w:color w:val="8E4634"/>
                <w:sz w:val="17"/>
              </w:rPr>
              <w:t>What is going well and what strengths, interests or aspirations can be built upon? *</w:t>
            </w:r>
          </w:p>
          <w:p>
            <w:pPr>
              <w:spacing w:after="20"/>
            </w:pPr>
            <w:r>
              <w:rPr>
                <w:rFonts w:ascii="Arial" w:hAnsi="Arial"/>
                <w:b w:val="0"/>
                <w:i/>
                <w:color w:val="6E6662"/>
                <w:sz w:val="16"/>
              </w:rPr>
              <w:t>Include relationships, education, hobbies, identity, culture, community and existing support.</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tc>
      </w:tr>
    </w:tbl>
    <w:tbl>
      <w:tblPr>
        <w:tblW w:type="dxa" w:w="10000"/>
        <w:jc w:val="left"/>
        <w:tblLayout w:type="fixed"/>
        <w:tblLook w:firstColumn="1" w:firstRow="1" w:lastColumn="0" w:lastRow="0" w:noHBand="0" w:noVBand="1" w:val="04A0"/>
        <w:tblInd w:w="120" w:type="dxa"/>
      </w:tblPr>
      <w:tblGrid>
        <w:gridCol w:w="10000"/>
      </w:tblGrid>
      <w:tr>
        <w:tc>
          <w:tcPr>
            <w:tcW w:type="dxa" w:w="100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after="40"/>
            </w:pPr>
            <w:r/>
            <w:r>
              <w:rPr>
                <w:rFonts w:ascii="Arial" w:hAnsi="Arial"/>
                <w:b/>
                <w:i w:val="0"/>
                <w:color w:val="8E4634"/>
                <w:sz w:val="17"/>
              </w:rPr>
              <w:t>What are the child’s or young person’s views and willingness to engage? *</w:t>
            </w:r>
          </w:p>
          <w:p>
            <w:pPr>
              <w:spacing w:after="20"/>
            </w:pPr>
            <w:r>
              <w:rPr>
                <w:rFonts w:ascii="Arial" w:hAnsi="Arial"/>
                <w:b w:val="0"/>
                <w:i/>
                <w:color w:val="6E6662"/>
                <w:sz w:val="16"/>
              </w:rPr>
              <w:t>Record what mentoring has been explained, their response, preferred activities and any barriers to engagement.</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tc>
      </w:tr>
    </w:tbl>
    <w:tbl>
      <w:tblPr>
        <w:tblW w:type="dxa" w:w="10000"/>
        <w:jc w:val="left"/>
        <w:tblLayout w:type="fixed"/>
        <w:tblLook w:firstColumn="1" w:firstRow="1" w:lastColumn="0" w:lastRow="0" w:noHBand="0" w:noVBand="1" w:val="04A0"/>
        <w:tblInd w:w="120" w:type="dxa"/>
      </w:tblPr>
      <w:tblGrid>
        <w:gridCol w:w="10000"/>
      </w:tblGrid>
      <w:tr>
        <w:tc>
          <w:tcPr>
            <w:tcW w:type="dxa" w:w="100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after="40"/>
            </w:pPr>
            <w:r/>
            <w:r>
              <w:rPr>
                <w:rFonts w:ascii="Arial" w:hAnsi="Arial"/>
                <w:b/>
                <w:i w:val="0"/>
                <w:color w:val="8E4634"/>
                <w:sz w:val="17"/>
              </w:rPr>
              <w:t>Family network and significant relationships</w:t>
            </w:r>
          </w:p>
          <w:p>
            <w:pPr>
              <w:spacing w:after="20"/>
            </w:pPr>
            <w:r>
              <w:rPr>
                <w:rFonts w:ascii="Arial" w:hAnsi="Arial"/>
                <w:b w:val="0"/>
                <w:i/>
                <w:color w:val="6E6662"/>
                <w:sz w:val="16"/>
              </w:rPr>
              <w:t>Identify relatives, friends and community members who provide support or could safely contribute to the plan.</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tc>
      </w:tr>
    </w:tbl>
    <w:p>
      <w:pPr>
        <w:pStyle w:val="Heading1"/>
        <w:keepNext/>
        <w:shd w:fill="B45F45"/>
        <w:ind w:left="120" w:right="120"/>
      </w:pPr>
      <w:r>
        <w:rPr>
          <w:rFonts w:ascii="Arial" w:hAnsi="Arial"/>
          <w:b/>
          <w:i w:val="0"/>
          <w:color w:val="FFFFFF"/>
          <w:sz w:val="27"/>
        </w:rPr>
        <w:t>6  NEEDS TO BE ADDRESSED</w:t>
      </w:r>
    </w:p>
    <w:p>
      <w:pPr>
        <w:pStyle w:val="SmallNote"/>
        <w:keepNext/>
      </w:pPr>
      <w:r>
        <w:rPr>
          <w:rFonts w:ascii="Arial" w:hAnsi="Arial"/>
          <w:b w:val="0"/>
          <w:i/>
          <w:color w:val="6E6662"/>
          <w:sz w:val="17"/>
        </w:rPr>
        <w:t>Tick all relevant areas and provide details in the support-plan section.</w:t>
      </w:r>
    </w:p>
    <w:tbl>
      <w:tblPr>
        <w:tblW w:type="dxa" w:w="10000"/>
        <w:jc w:val="left"/>
        <w:tblLayout w:type="fixed"/>
        <w:tblLook w:firstColumn="1" w:firstRow="1" w:lastColumn="0" w:lastRow="0" w:noHBand="0" w:noVBand="1" w:val="04A0"/>
        <w:tblInd w:w="120" w:type="dxa"/>
      </w:tblPr>
      <w:tblGrid>
        <w:gridCol w:w="5000"/>
        <w:gridCol w:w="5000"/>
      </w:tblGrid>
      <w:tr>
        <w:tc>
          <w:tcPr>
            <w:tcW w:type="dxa" w:w="50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17"/>
                <w:tag w:val="PW_CHECKBOX_1017"/>
                <w:id w:val="1017"/>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Confidence, self-esteem or emotional wellbeing</w:t>
            </w:r>
          </w:p>
        </w:tc>
        <w:tc>
          <w:tcPr>
            <w:tcW w:type="dxa" w:w="50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18"/>
                <w:tag w:val="PW_CHECKBOX_1018"/>
                <w:id w:val="1018"/>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Behaviour, emotional regulation or resilience</w:t>
            </w:r>
          </w:p>
        </w:tc>
      </w:tr>
      <w:tr>
        <w:tc>
          <w:tcPr>
            <w:tcW w:type="dxa" w:w="50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19"/>
                <w:tag w:val="PW_CHECKBOX_1019"/>
                <w:id w:val="1019"/>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School attendance, learning or engagement</w:t>
            </w:r>
          </w:p>
        </w:tc>
        <w:tc>
          <w:tcPr>
            <w:tcW w:type="dxa" w:w="50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20"/>
                <w:tag w:val="PW_CHECKBOX_1020"/>
                <w:id w:val="1020"/>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Relationships, communication or social skills</w:t>
            </w:r>
          </w:p>
        </w:tc>
      </w:tr>
      <w:tr>
        <w:tc>
          <w:tcPr>
            <w:tcW w:type="dxa" w:w="50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21"/>
                <w:tag w:val="PW_CHECKBOX_1021"/>
                <w:id w:val="1021"/>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Positive activities, interests or community access</w:t>
            </w:r>
          </w:p>
        </w:tc>
        <w:tc>
          <w:tcPr>
            <w:tcW w:type="dxa" w:w="50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22"/>
                <w:tag w:val="PW_CHECKBOX_1022"/>
                <w:id w:val="1022"/>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Life skills, independence or transition</w:t>
            </w:r>
          </w:p>
        </w:tc>
      </w:tr>
      <w:tr>
        <w:tc>
          <w:tcPr>
            <w:tcW w:type="dxa" w:w="50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23"/>
                <w:tag w:val="PW_CHECKBOX_1023"/>
                <w:id w:val="1023"/>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Identity, culture, faith or discrimination</w:t>
            </w:r>
          </w:p>
        </w:tc>
        <w:tc>
          <w:tcPr>
            <w:tcW w:type="dxa" w:w="50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24"/>
                <w:tag w:val="PW_CHECKBOX_1024"/>
                <w:id w:val="1024"/>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Family relationships, separation or placement change</w:t>
            </w:r>
          </w:p>
        </w:tc>
      </w:tr>
      <w:tr>
        <w:tc>
          <w:tcPr>
            <w:tcW w:type="dxa" w:w="50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25"/>
                <w:tag w:val="PW_CHECKBOX_1025"/>
                <w:id w:val="1025"/>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Peer pressure, exploitation or online harm</w:t>
            </w:r>
          </w:p>
        </w:tc>
        <w:tc>
          <w:tcPr>
            <w:tcW w:type="dxa" w:w="50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26"/>
                <w:tag w:val="PW_CHECKBOX_1026"/>
                <w:id w:val="1026"/>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Risk-taking, offending or substance use</w:t>
            </w:r>
          </w:p>
        </w:tc>
      </w:tr>
      <w:tr>
        <w:tc>
          <w:tcPr>
            <w:tcW w:type="dxa" w:w="50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27"/>
                <w:tag w:val="PW_CHECKBOX_1027"/>
                <w:id w:val="1027"/>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Health, disability or appointment support</w:t>
            </w:r>
          </w:p>
        </w:tc>
        <w:tc>
          <w:tcPr>
            <w:tcW w:type="dxa" w:w="50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28"/>
                <w:tag w:val="PW_CHECKBOX_1028"/>
                <w:id w:val="1028"/>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Goals, aspirations, training or employment</w:t>
            </w:r>
          </w:p>
        </w:tc>
      </w:tr>
      <w:tr>
        <w:tc>
          <w:tcPr>
            <w:tcW w:type="dxa" w:w="50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29"/>
                <w:tag w:val="PW_CHECKBOX_1029"/>
                <w:id w:val="1029"/>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Trusted relationships and support network</w:t>
            </w:r>
          </w:p>
        </w:tc>
        <w:tc>
          <w:tcPr>
            <w:tcW w:type="dxa" w:w="50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30"/>
                <w:tag w:val="PW_CHECKBOX_1030"/>
                <w:id w:val="1030"/>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Other need: ____________________________</w:t>
            </w:r>
          </w:p>
        </w:tc>
      </w:tr>
    </w:tbl>
    <w:p>
      <w:r>
        <w:br w:type="page"/>
      </w:r>
    </w:p>
    <w:p>
      <w:pPr>
        <w:pStyle w:val="Heading1"/>
        <w:keepNext/>
        <w:shd w:fill="B45F45"/>
        <w:ind w:left="120" w:right="120"/>
      </w:pPr>
      <w:r>
        <w:rPr>
          <w:rFonts w:ascii="Arial" w:hAnsi="Arial"/>
          <w:b/>
          <w:i w:val="0"/>
          <w:color w:val="FFFFFF"/>
          <w:sz w:val="27"/>
        </w:rPr>
        <w:t>7  MENTORING PLAN, MATCHING AND DELIVERY</w:t>
      </w:r>
    </w:p>
    <w:tbl>
      <w:tblPr>
        <w:tblW w:type="dxa" w:w="10000"/>
        <w:jc w:val="left"/>
        <w:tblLayout w:type="fixed"/>
        <w:tblLook w:firstColumn="1" w:firstRow="1" w:lastColumn="0" w:lastRow="0" w:noHBand="0" w:noVBand="1" w:val="04A0"/>
        <w:tblInd w:w="120" w:type="dxa"/>
      </w:tblPr>
      <w:tblGrid>
        <w:gridCol w:w="1900"/>
        <w:gridCol w:w="2600"/>
        <w:gridCol w:w="2200"/>
        <w:gridCol w:w="1700"/>
        <w:gridCol w:w="1600"/>
      </w:tblGrid>
      <w:tr>
        <w:trPr>
          <w:tblHeader w:val="true"/>
        </w:trPr>
        <w:tc>
          <w:tcPr>
            <w:tcW w:type="dxa" w:w="1900"/>
            <w:shd w:fill="8E4634"/>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jc w:val="center"/>
            </w:pPr>
            <w:r/>
            <w:r>
              <w:rPr>
                <w:rFonts w:ascii="Arial" w:hAnsi="Arial"/>
                <w:b/>
                <w:i w:val="0"/>
                <w:color w:val="FFFFFF"/>
                <w:sz w:val="16"/>
              </w:rPr>
              <w:t>Identified need</w:t>
            </w:r>
          </w:p>
        </w:tc>
        <w:tc>
          <w:tcPr>
            <w:tcW w:type="dxa" w:w="2600"/>
            <w:shd w:fill="8E4634"/>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jc w:val="center"/>
            </w:pPr>
            <w:r/>
            <w:r>
              <w:rPr>
                <w:rFonts w:ascii="Arial" w:hAnsi="Arial"/>
                <w:b/>
                <w:i w:val="0"/>
                <w:color w:val="FFFFFF"/>
                <w:sz w:val="16"/>
              </w:rPr>
              <w:t>Work/action requested</w:t>
            </w:r>
          </w:p>
        </w:tc>
        <w:tc>
          <w:tcPr>
            <w:tcW w:type="dxa" w:w="2200"/>
            <w:shd w:fill="8E4634"/>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jc w:val="center"/>
            </w:pPr>
            <w:r/>
            <w:r>
              <w:rPr>
                <w:rFonts w:ascii="Arial" w:hAnsi="Arial"/>
                <w:b/>
                <w:i w:val="0"/>
                <w:color w:val="FFFFFF"/>
                <w:sz w:val="16"/>
              </w:rPr>
              <w:t>Intended outcome</w:t>
            </w:r>
          </w:p>
        </w:tc>
        <w:tc>
          <w:tcPr>
            <w:tcW w:type="dxa" w:w="1700"/>
            <w:shd w:fill="8E4634"/>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jc w:val="center"/>
            </w:pPr>
            <w:r/>
            <w:r>
              <w:rPr>
                <w:rFonts w:ascii="Arial" w:hAnsi="Arial"/>
                <w:b/>
                <w:i w:val="0"/>
                <w:color w:val="FFFFFF"/>
                <w:sz w:val="16"/>
              </w:rPr>
              <w:t>Who will participate</w:t>
            </w:r>
          </w:p>
        </w:tc>
        <w:tc>
          <w:tcPr>
            <w:tcW w:type="dxa" w:w="1600"/>
            <w:shd w:fill="8E4634"/>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jc w:val="center"/>
            </w:pPr>
            <w:r/>
            <w:r>
              <w:rPr>
                <w:rFonts w:ascii="Arial" w:hAnsi="Arial"/>
                <w:b/>
                <w:i w:val="0"/>
                <w:color w:val="FFFFFF"/>
                <w:sz w:val="16"/>
              </w:rPr>
              <w:t>Review measure/date</w:t>
            </w:r>
          </w:p>
        </w:tc>
      </w:tr>
      <w:tr>
        <w:tc>
          <w:tcPr>
            <w:tcW w:type="dxa" w:w="19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6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2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1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16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r>
        <w:tc>
          <w:tcPr>
            <w:tcW w:type="dxa" w:w="19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6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2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1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16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r>
        <w:tc>
          <w:tcPr>
            <w:tcW w:type="dxa" w:w="19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6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2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1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16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r>
        <w:tc>
          <w:tcPr>
            <w:tcW w:type="dxa" w:w="19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6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2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1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16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bl>
    <w:tbl>
      <w:tblPr>
        <w:tblW w:type="dxa" w:w="10000"/>
        <w:jc w:val="left"/>
        <w:tblLayout w:type="fixed"/>
        <w:tblLook w:firstColumn="1" w:firstRow="1" w:lastColumn="0" w:lastRow="0" w:noHBand="0" w:noVBand="1" w:val="04A0"/>
        <w:tblInd w:w="120" w:type="dxa"/>
      </w:tblPr>
      <w:tblGrid>
        <w:gridCol w:w="2700"/>
        <w:gridCol w:w="7300"/>
      </w:tblGrid>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Frequency</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31"/>
                <w:tag w:val="PW_CHECKBOX_1031"/>
                <w:id w:val="1031"/>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Weekly   </w:t>
            </w:r>
            <w:sdt>
              <w:sdtPr>
                <w:alias w:val="Checkbox 1032"/>
                <w:tag w:val="PW_CHECKBOX_1032"/>
                <w:id w:val="1032"/>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Twice weekly   </w:t>
            </w:r>
            <w:sdt>
              <w:sdtPr>
                <w:alias w:val="Checkbox 1033"/>
                <w:tag w:val="PW_CHECKBOX_1033"/>
                <w:id w:val="1033"/>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Fortnightly   </w:t>
            </w:r>
            <w:sdt>
              <w:sdtPr>
                <w:alias w:val="Checkbox 1034"/>
                <w:tag w:val="PW_CHECKBOX_1034"/>
                <w:id w:val="1034"/>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Other</w:t>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Session length</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Days and preferred times</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Main location</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35"/>
                <w:tag w:val="PW_CHECKBOX_1035"/>
                <w:id w:val="1035"/>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Project West centre   </w:t>
            </w:r>
            <w:sdt>
              <w:sdtPr>
                <w:alias w:val="Checkbox 1036"/>
                <w:tag w:val="PW_CHECKBOX_1036"/>
                <w:id w:val="1036"/>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Family home   </w:t>
            </w:r>
            <w:sdt>
              <w:sdtPr>
                <w:alias w:val="Checkbox 1037"/>
                <w:tag w:val="PW_CHECKBOX_1037"/>
                <w:id w:val="1037"/>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Community   </w:t>
            </w:r>
            <w:sdt>
              <w:sdtPr>
                <w:alias w:val="Checkbox 1038"/>
                <w:tag w:val="PW_CHECKBOX_1038"/>
                <w:id w:val="1038"/>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School/setting   </w:t>
            </w:r>
            <w:sdt>
              <w:sdtPr>
                <w:alias w:val="Checkbox 1039"/>
                <w:tag w:val="PW_CHECKBOX_1039"/>
                <w:id w:val="1039"/>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Virtual   </w:t>
            </w:r>
            <w:sdt>
              <w:sdtPr>
                <w:alias w:val="Checkbox 1040"/>
                <w:tag w:val="PW_CHECKBOX_1040"/>
                <w:id w:val="1040"/>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Other</w:t>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Address and access details</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t>Include whose address it is, entry arrangements, parking and any restrictions:</w:t>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Community activities authorised?</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41"/>
                <w:tag w:val="PW_CHECKBOX_1041"/>
                <w:id w:val="1041"/>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Yes   </w:t>
            </w:r>
            <w:sdt>
              <w:sdtPr>
                <w:alias w:val="Checkbox 1042"/>
                <w:tag w:val="PW_CHECKBOX_1042"/>
                <w:id w:val="1042"/>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No   </w:t>
            </w:r>
            <w:sdt>
              <w:sdtPr>
                <w:alias w:val="Checkbox 1043"/>
                <w:tag w:val="PW_CHECKBOX_1043"/>
                <w:id w:val="1043"/>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Subject to prior approval   State any geographical or activity restrictions:</w:t>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Transport arrangements</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t>Who will transport the child or young person? Include agreed taxi/public-transport arrangements, car-seat needs and any restrictions:</w:t>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Handover / responsible adult arrangements</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t>Identify who will bring, collect or receive the child and who may authorise changes:</w:t>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Who may not attend or approach?</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t>Give authority/reason and relevant order or safety plan:</w:t>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Mentor matching requirements</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44"/>
                <w:tag w:val="PW_CHECKBOX_1044"/>
                <w:id w:val="1044"/>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Specific skills/interests   </w:t>
            </w:r>
            <w:sdt>
              <w:sdtPr>
                <w:alias w:val="Checkbox 1045"/>
                <w:tag w:val="PW_CHECKBOX_1045"/>
                <w:id w:val="1045"/>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Preferred gender   </w:t>
            </w:r>
            <w:sdt>
              <w:sdtPr>
                <w:alias w:val="Checkbox 1046"/>
                <w:tag w:val="PW_CHECKBOX_1046"/>
                <w:id w:val="1046"/>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Cultural or identity considerations   </w:t>
            </w:r>
            <w:sdt>
              <w:sdtPr>
                <w:alias w:val="Checkbox 1047"/>
                <w:tag w:val="PW_CHECKBOX_1047"/>
                <w:id w:val="1047"/>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Two workers required   Details:</w:t>
            </w:r>
          </w:p>
        </w:tc>
      </w:tr>
    </w:tbl>
    <w:tbl>
      <w:tblPr>
        <w:tblW w:type="dxa" w:w="10000"/>
        <w:jc w:val="left"/>
        <w:tblLayout w:type="fixed"/>
        <w:tblLook w:firstColumn="1" w:firstRow="1" w:lastColumn="0" w:lastRow="0" w:noHBand="0" w:noVBand="1" w:val="04A0"/>
        <w:tblInd w:w="120" w:type="dxa"/>
      </w:tblPr>
      <w:tblGrid>
        <w:gridCol w:w="10000"/>
      </w:tblGrid>
      <w:tr>
        <w:tc>
          <w:tcPr>
            <w:tcW w:type="dxa" w:w="100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after="40"/>
            </w:pPr>
            <w:r/>
            <w:r>
              <w:rPr>
                <w:rFonts w:ascii="Arial" w:hAnsi="Arial"/>
                <w:b/>
                <w:i w:val="0"/>
                <w:color w:val="8E4634"/>
                <w:sz w:val="17"/>
              </w:rPr>
              <w:t>Specific activities, approaches or topics required</w:t>
            </w:r>
          </w:p>
          <w:p>
            <w:pPr>
              <w:spacing w:after="20"/>
            </w:pPr>
            <w:r>
              <w:rPr>
                <w:rFonts w:ascii="Arial" w:hAnsi="Arial"/>
                <w:b w:val="0"/>
                <w:i/>
                <w:color w:val="6E6662"/>
                <w:sz w:val="16"/>
              </w:rPr>
              <w:t>Include direct-work tools, purposeful community activities, culturally responsive practice and any required liaison.</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tc>
      </w:tr>
    </w:tbl>
    <w:tbl>
      <w:tblPr>
        <w:tblW w:type="dxa" w:w="10000"/>
        <w:jc w:val="left"/>
        <w:tblLayout w:type="fixed"/>
        <w:tblLook w:firstColumn="1" w:firstRow="1" w:lastColumn="0" w:lastRow="0" w:noHBand="0" w:noVBand="1" w:val="04A0"/>
        <w:tblInd w:w="120" w:type="dxa"/>
      </w:tblPr>
      <w:tblGrid>
        <w:gridCol w:w="10000"/>
      </w:tblGrid>
      <w:tr>
        <w:tc>
          <w:tcPr>
            <w:tcW w:type="dxa" w:w="100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after="40"/>
            </w:pPr>
            <w:r/>
            <w:r>
              <w:rPr>
                <w:rFonts w:ascii="Arial" w:hAnsi="Arial"/>
                <w:b/>
                <w:i w:val="0"/>
                <w:color w:val="8E4634"/>
                <w:sz w:val="17"/>
              </w:rPr>
              <w:t>Topics, actions or locations to avoid *</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tc>
      </w:tr>
    </w:tbl>
    <w:p>
      <w:pPr>
        <w:pStyle w:val="Heading1"/>
        <w:keepNext/>
        <w:shd w:fill="B45F45"/>
        <w:ind w:left="120" w:right="120"/>
      </w:pPr>
      <w:r>
        <w:rPr>
          <w:rFonts w:ascii="Arial" w:hAnsi="Arial"/>
          <w:b/>
          <w:i w:val="0"/>
          <w:color w:val="FFFFFF"/>
          <w:sz w:val="27"/>
        </w:rPr>
        <w:t>8  COMMUNICATION, EQUALITY AND ACCESS</w:t>
      </w:r>
    </w:p>
    <w:tbl>
      <w:tblPr>
        <w:tblW w:type="dxa" w:w="10000"/>
        <w:jc w:val="left"/>
        <w:tblLayout w:type="fixed"/>
        <w:tblLook w:firstColumn="1" w:firstRow="1" w:lastColumn="0" w:lastRow="0" w:noHBand="0" w:noVBand="1" w:val="04A0"/>
        <w:tblInd w:w="120" w:type="dxa"/>
      </w:tblPr>
      <w:tblGrid>
        <w:gridCol w:w="10000"/>
      </w:tblGrid>
      <w:tr>
        <w:tc>
          <w:tcPr>
            <w:tcW w:type="dxa" w:w="10000"/>
            <w:tcMar>
              <w:top w:w="85" w:type="dxa"/>
              <w:start w:w="120" w:type="dxa"/>
              <w:bottom w:w="85" w:type="dxa"/>
              <w:end w:w="120" w:type="dxa"/>
            </w:tcMar>
            <w:tcBorders>
              <w:top w:val="single" w:sz="8" w:color="D6B656"/>
              <w:left w:val="single" w:sz="8" w:color="D6B656"/>
              <w:bottom w:val="single" w:sz="8" w:color="D6B656"/>
              <w:right w:val="single" w:sz="8" w:color="D6B656"/>
              <w:insideH w:val="single" w:sz="8" w:color="D6B656"/>
              <w:insideV w:val="single" w:sz="8" w:color="D6B656"/>
            </w:tcBorders>
            <w:vAlign w:val="center"/>
            <w:shd w:fill="FFF2CC"/>
          </w:tcPr>
          <w:p>
            <w:pPr>
              <w:spacing w:after="40"/>
            </w:pPr>
            <w:r/>
            <w:r>
              <w:rPr>
                <w:rFonts w:ascii="Arial" w:hAnsi="Arial"/>
                <w:b/>
                <w:i w:val="0"/>
                <w:color w:val="8E4634"/>
                <w:sz w:val="18"/>
              </w:rPr>
              <w:t>Language requirement</w:t>
            </w:r>
          </w:p>
          <w:p>
            <w:pPr>
              <w:spacing w:after="0"/>
            </w:pPr>
            <w:r>
              <w:rPr>
                <w:rFonts w:ascii="Arial" w:hAnsi="Arial"/>
                <w:b w:val="0"/>
                <w:i w:val="0"/>
                <w:color w:val="302C2A"/>
                <w:sz w:val="17"/>
              </w:rPr>
              <w:t>Project West work is conducted in English because Project West staff speak English. Where a child or adult cannot communicate sufficiently in English, an independent interpreter must be arranged. The referrer must identify the language, dialect or BSL required and confirm who will arrange and fund the interpreter.</w:t>
            </w:r>
          </w:p>
        </w:tc>
      </w:tr>
    </w:tbl>
    <w:p>
      <w:pPr>
        <w:spacing w:after="0"/>
      </w:pPr>
    </w:p>
    <w:tbl>
      <w:tblPr>
        <w:tblW w:type="dxa" w:w="10000"/>
        <w:jc w:val="left"/>
        <w:tblLayout w:type="fixed"/>
        <w:tblLook w:firstColumn="1" w:firstRow="1" w:lastColumn="0" w:lastRow="0" w:noHBand="0" w:noVBand="1" w:val="04A0"/>
        <w:tblInd w:w="120" w:type="dxa"/>
      </w:tblPr>
      <w:tblGrid>
        <w:gridCol w:w="2700"/>
        <w:gridCol w:w="7300"/>
      </w:tblGrid>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Interpreter required?</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48"/>
                <w:tag w:val="PW_CHECKBOX_1048"/>
                <w:id w:val="1048"/>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No   </w:t>
            </w:r>
            <w:sdt>
              <w:sdtPr>
                <w:alias w:val="Checkbox 1049"/>
                <w:tag w:val="PW_CHECKBOX_1049"/>
                <w:id w:val="1049"/>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Yes   Language/dialect/BSL:</w:t>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Who will arrange and pay?</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Communication support</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50"/>
                <w:tag w:val="PW_CHECKBOX_1050"/>
                <w:id w:val="1050"/>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Easy Read   </w:t>
            </w:r>
            <w:sdt>
              <w:sdtPr>
                <w:alias w:val="Checkbox 1051"/>
                <w:tag w:val="PW_CHECKBOX_1051"/>
                <w:id w:val="1051"/>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Large print   </w:t>
            </w:r>
            <w:sdt>
              <w:sdtPr>
                <w:alias w:val="Checkbox 1052"/>
                <w:tag w:val="PW_CHECKBOX_1052"/>
                <w:id w:val="1052"/>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Advocate   </w:t>
            </w:r>
            <w:sdt>
              <w:sdtPr>
                <w:alias w:val="Checkbox 1053"/>
                <w:tag w:val="PW_CHECKBOX_1053"/>
                <w:id w:val="1053"/>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Communication aid   </w:t>
            </w:r>
            <w:sdt>
              <w:sdtPr>
                <w:alias w:val="Checkbox 1054"/>
                <w:tag w:val="PW_CHECKBOX_1054"/>
                <w:id w:val="1054"/>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Other</w:t>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Disability or access adjustment</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Religion / culture / identity</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t>Information relevant to respectful, anti-discriminatory and safe support:</w:t>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Gender-related needs</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t>Including preferred worker gender where relevant:</w:t>
            </w:r>
          </w:p>
        </w:tc>
      </w:tr>
    </w:tbl>
    <w:p>
      <w:pPr>
        <w:pStyle w:val="Heading1"/>
        <w:keepNext/>
        <w:shd w:fill="B45F45"/>
        <w:ind w:left="120" w:right="120"/>
      </w:pPr>
      <w:r>
        <w:rPr>
          <w:rFonts w:ascii="Arial" w:hAnsi="Arial"/>
          <w:b/>
          <w:i w:val="0"/>
          <w:color w:val="FFFFFF"/>
          <w:sz w:val="27"/>
        </w:rPr>
        <w:t>9  URGENT SAFETY AND VISIT INFORMATION</w:t>
      </w:r>
    </w:p>
    <w:p>
      <w:pPr>
        <w:pStyle w:val="SmallNote"/>
        <w:keepNext/>
      </w:pPr>
      <w:r>
        <w:rPr>
          <w:rFonts w:ascii="Arial" w:hAnsi="Arial"/>
          <w:b w:val="0"/>
          <w:i/>
          <w:color w:val="6E6662"/>
          <w:sz w:val="17"/>
        </w:rPr>
        <w:t>Tick Yes, No or Not known. Give details for every Yes or Not known response. Immediate safeguarding concerns must also be reported through the appropriate statutory route.</w:t>
      </w:r>
    </w:p>
    <w:tbl>
      <w:tblPr>
        <w:tblW w:type="dxa" w:w="10000"/>
        <w:jc w:val="left"/>
        <w:tblLayout w:type="fixed"/>
        <w:tblLook w:firstColumn="1" w:firstRow="1" w:lastColumn="0" w:lastRow="0" w:noHBand="0" w:noVBand="1" w:val="04A0"/>
        <w:tblInd w:w="120" w:type="dxa"/>
      </w:tblPr>
      <w:tblGrid>
        <w:gridCol w:w="3350"/>
        <w:gridCol w:w="650"/>
        <w:gridCol w:w="650"/>
        <w:gridCol w:w="950"/>
        <w:gridCol w:w="4400"/>
      </w:tblGrid>
      <w:tr>
        <w:trPr>
          <w:tblHeader w:val="true"/>
        </w:trPr>
        <w:tc>
          <w:tcPr>
            <w:tcW w:type="dxa" w:w="3350"/>
            <w:shd w:fill="8E4634"/>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jc w:val="center"/>
            </w:pPr>
            <w:r/>
            <w:r>
              <w:rPr>
                <w:rFonts w:ascii="Arial" w:hAnsi="Arial"/>
                <w:b/>
                <w:i w:val="0"/>
                <w:color w:val="FFFFFF"/>
                <w:sz w:val="16"/>
              </w:rPr>
              <w:t>Immediate issue</w:t>
            </w:r>
          </w:p>
        </w:tc>
        <w:tc>
          <w:tcPr>
            <w:tcW w:type="dxa" w:w="650"/>
            <w:shd w:fill="8E4634"/>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jc w:val="center"/>
            </w:pPr>
            <w:r/>
            <w:r>
              <w:rPr>
                <w:rFonts w:ascii="Arial" w:hAnsi="Arial"/>
                <w:b/>
                <w:i w:val="0"/>
                <w:color w:val="FFFFFF"/>
                <w:sz w:val="16"/>
              </w:rPr>
              <w:t>Yes</w:t>
            </w:r>
          </w:p>
        </w:tc>
        <w:tc>
          <w:tcPr>
            <w:tcW w:type="dxa" w:w="650"/>
            <w:shd w:fill="8E4634"/>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jc w:val="center"/>
            </w:pPr>
            <w:r/>
            <w:r>
              <w:rPr>
                <w:rFonts w:ascii="Arial" w:hAnsi="Arial"/>
                <w:b/>
                <w:i w:val="0"/>
                <w:color w:val="FFFFFF"/>
                <w:sz w:val="16"/>
              </w:rPr>
              <w:t>No</w:t>
            </w:r>
          </w:p>
        </w:tc>
        <w:tc>
          <w:tcPr>
            <w:tcW w:type="dxa" w:w="950"/>
            <w:shd w:fill="8E4634"/>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jc w:val="center"/>
            </w:pPr>
            <w:r/>
            <w:r>
              <w:rPr>
                <w:rFonts w:ascii="Arial" w:hAnsi="Arial"/>
                <w:b/>
                <w:i w:val="0"/>
                <w:color w:val="FFFFFF"/>
                <w:sz w:val="16"/>
              </w:rPr>
              <w:t>Not known</w:t>
            </w:r>
          </w:p>
        </w:tc>
        <w:tc>
          <w:tcPr>
            <w:tcW w:type="dxa" w:w="4400"/>
            <w:shd w:fill="8E4634"/>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jc w:val="center"/>
            </w:pPr>
            <w:r/>
            <w:r>
              <w:rPr>
                <w:rFonts w:ascii="Arial" w:hAnsi="Arial"/>
                <w:b/>
                <w:i w:val="0"/>
                <w:color w:val="FFFFFF"/>
                <w:sz w:val="16"/>
              </w:rPr>
              <w:t>Essential details / current control</w:t>
            </w:r>
          </w:p>
        </w:tc>
      </w:tr>
      <w:tr>
        <w:tc>
          <w:tcPr>
            <w:tcW w:type="dxa" w:w="33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t>Current threat, violence, stalking or domestic abuse</w:t>
            </w:r>
          </w:p>
        </w:tc>
        <w:tc>
          <w:tcPr>
            <w:tcW w:type="dxa" w:w="6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55"/>
                <w:tag w:val="PW_CHECKBOX_1055"/>
                <w:id w:val="1055"/>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6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56"/>
                <w:tag w:val="PW_CHECKBOX_1056"/>
                <w:id w:val="1056"/>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9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57"/>
                <w:tag w:val="PW_CHECKBOX_1057"/>
                <w:id w:val="1057"/>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44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r>
        <w:tc>
          <w:tcPr>
            <w:tcW w:type="dxa" w:w="33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t>Current court order, bail condition or injunction</w:t>
            </w:r>
          </w:p>
        </w:tc>
        <w:tc>
          <w:tcPr>
            <w:tcW w:type="dxa" w:w="6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58"/>
                <w:tag w:val="PW_CHECKBOX_1058"/>
                <w:id w:val="1058"/>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6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59"/>
                <w:tag w:val="PW_CHECKBOX_1059"/>
                <w:id w:val="1059"/>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9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60"/>
                <w:tag w:val="PW_CHECKBOX_1060"/>
                <w:id w:val="1060"/>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44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r>
        <w:tc>
          <w:tcPr>
            <w:tcW w:type="dxa" w:w="33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t>Weapon, arson or serious property-damage risk</w:t>
            </w:r>
          </w:p>
        </w:tc>
        <w:tc>
          <w:tcPr>
            <w:tcW w:type="dxa" w:w="6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61"/>
                <w:tag w:val="PW_CHECKBOX_1061"/>
                <w:id w:val="1061"/>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6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62"/>
                <w:tag w:val="PW_CHECKBOX_1062"/>
                <w:id w:val="1062"/>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9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63"/>
                <w:tag w:val="PW_CHECKBOX_1063"/>
                <w:id w:val="1063"/>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44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r>
        <w:tc>
          <w:tcPr>
            <w:tcW w:type="dxa" w:w="33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t>Alcohol or drug use may affect the visit</w:t>
            </w:r>
          </w:p>
        </w:tc>
        <w:tc>
          <w:tcPr>
            <w:tcW w:type="dxa" w:w="6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64"/>
                <w:tag w:val="PW_CHECKBOX_1064"/>
                <w:id w:val="1064"/>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6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65"/>
                <w:tag w:val="PW_CHECKBOX_1065"/>
                <w:id w:val="1065"/>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9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66"/>
                <w:tag w:val="PW_CHECKBOX_1066"/>
                <w:id w:val="1066"/>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44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r>
        <w:tc>
          <w:tcPr>
            <w:tcW w:type="dxa" w:w="33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t>Self-harm, suicide or acute mental-health risk</w:t>
            </w:r>
          </w:p>
        </w:tc>
        <w:tc>
          <w:tcPr>
            <w:tcW w:type="dxa" w:w="6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67"/>
                <w:tag w:val="PW_CHECKBOX_1067"/>
                <w:id w:val="1067"/>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6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68"/>
                <w:tag w:val="PW_CHECKBOX_1068"/>
                <w:id w:val="1068"/>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9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69"/>
                <w:tag w:val="PW_CHECKBOX_1069"/>
                <w:id w:val="1069"/>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44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r>
        <w:tc>
          <w:tcPr>
            <w:tcW w:type="dxa" w:w="33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t>Child missing, exploitation or extra-familial harm</w:t>
            </w:r>
          </w:p>
        </w:tc>
        <w:tc>
          <w:tcPr>
            <w:tcW w:type="dxa" w:w="6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70"/>
                <w:tag w:val="PW_CHECKBOX_1070"/>
                <w:id w:val="1070"/>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6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71"/>
                <w:tag w:val="PW_CHECKBOX_1071"/>
                <w:id w:val="1071"/>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9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72"/>
                <w:tag w:val="PW_CHECKBOX_1072"/>
                <w:id w:val="1072"/>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44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r>
        <w:tc>
          <w:tcPr>
            <w:tcW w:type="dxa" w:w="33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t>Unsafe adult, visitor or prohibited person may attend</w:t>
            </w:r>
          </w:p>
        </w:tc>
        <w:tc>
          <w:tcPr>
            <w:tcW w:type="dxa" w:w="6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73"/>
                <w:tag w:val="PW_CHECKBOX_1073"/>
                <w:id w:val="1073"/>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6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74"/>
                <w:tag w:val="PW_CHECKBOX_1074"/>
                <w:id w:val="1074"/>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9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75"/>
                <w:tag w:val="PW_CHECKBOX_1075"/>
                <w:id w:val="1075"/>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44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r>
        <w:tc>
          <w:tcPr>
            <w:tcW w:type="dxa" w:w="33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t>Aggressive animal, smoking, infestation or property hazard</w:t>
            </w:r>
          </w:p>
        </w:tc>
        <w:tc>
          <w:tcPr>
            <w:tcW w:type="dxa" w:w="6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76"/>
                <w:tag w:val="PW_CHECKBOX_1076"/>
                <w:id w:val="1076"/>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6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77"/>
                <w:tag w:val="PW_CHECKBOX_1077"/>
                <w:id w:val="1077"/>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9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78"/>
                <w:tag w:val="PW_CHECKBOX_1078"/>
                <w:id w:val="1078"/>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44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r>
        <w:tc>
          <w:tcPr>
            <w:tcW w:type="dxa" w:w="33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t>Infectious illness or medical emergency consideration</w:t>
            </w:r>
          </w:p>
        </w:tc>
        <w:tc>
          <w:tcPr>
            <w:tcW w:type="dxa" w:w="6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79"/>
                <w:tag w:val="PW_CHECKBOX_1079"/>
                <w:id w:val="1079"/>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6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80"/>
                <w:tag w:val="PW_CHECKBOX_1080"/>
                <w:id w:val="1080"/>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9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81"/>
                <w:tag w:val="PW_CHECKBOX_1081"/>
                <w:id w:val="1081"/>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44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r>
        <w:tc>
          <w:tcPr>
            <w:tcW w:type="dxa" w:w="33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t>Police, security or emergency arrangement required</w:t>
            </w:r>
          </w:p>
        </w:tc>
        <w:tc>
          <w:tcPr>
            <w:tcW w:type="dxa" w:w="6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82"/>
                <w:tag w:val="PW_CHECKBOX_1082"/>
                <w:id w:val="1082"/>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6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83"/>
                <w:tag w:val="PW_CHECKBOX_1083"/>
                <w:id w:val="1083"/>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9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84"/>
                <w:tag w:val="PW_CHECKBOX_1084"/>
                <w:id w:val="1084"/>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44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bl>
    <w:tbl>
      <w:tblPr>
        <w:tblW w:type="dxa" w:w="10000"/>
        <w:jc w:val="left"/>
        <w:tblLayout w:type="fixed"/>
        <w:tblLook w:firstColumn="1" w:firstRow="1" w:lastColumn="0" w:lastRow="0" w:noHBand="0" w:noVBand="1" w:val="04A0"/>
        <w:tblInd w:w="120" w:type="dxa"/>
      </w:tblPr>
      <w:tblGrid>
        <w:gridCol w:w="10000"/>
      </w:tblGrid>
      <w:tr>
        <w:tc>
          <w:tcPr>
            <w:tcW w:type="dxa" w:w="100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after="40"/>
            </w:pPr>
            <w:r/>
            <w:r>
              <w:rPr>
                <w:rFonts w:ascii="Arial" w:hAnsi="Arial"/>
                <w:b/>
                <w:i w:val="0"/>
                <w:color w:val="8E4634"/>
                <w:sz w:val="17"/>
              </w:rPr>
              <w:t>Immediate safety instructions for Project West staff *</w:t>
            </w:r>
          </w:p>
          <w:p>
            <w:pPr>
              <w:spacing w:after="20"/>
            </w:pPr>
            <w:r>
              <w:rPr>
                <w:rFonts w:ascii="Arial" w:hAnsi="Arial"/>
                <w:b w:val="0"/>
                <w:i/>
                <w:color w:val="6E6662"/>
                <w:sz w:val="16"/>
              </w:rPr>
              <w:t>Include who may present a risk, safe-contact arrangements, entry/exit plan, lone-working controls, emergency contacts and when work must stop.</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tc>
      </w:tr>
    </w:tbl>
    <w:p>
      <w:pPr>
        <w:spacing w:before="0" w:after="0" w:line="20" w:lineRule="exact"/>
      </w:pPr>
    </w:p>
    <w:tbl>
      <w:tblPr>
        <w:tblW w:type="dxa" w:w="10000"/>
        <w:jc w:val="left"/>
        <w:tblLayout w:type="fixed"/>
        <w:tblLook w:firstColumn="1" w:firstRow="1" w:lastColumn="0" w:lastRow="0" w:noHBand="0" w:noVBand="1" w:val="04A0"/>
        <w:tblInd w:w="120" w:type="dxa"/>
      </w:tblPr>
      <w:tblGrid>
        <w:gridCol w:w="2700"/>
        <w:gridCol w:w="7300"/>
      </w:tblGrid>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Emergency duty/team contact</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t>Name / service / telephone:</w:t>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Out-of-hours safeguarding contact</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Police information/reference</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t>Where relevant:</w:t>
            </w:r>
          </w:p>
        </w:tc>
      </w:tr>
    </w:tbl>
    <w:p>
      <w:pPr>
        <w:pStyle w:val="Heading1"/>
        <w:keepNext/>
        <w:shd w:fill="B45F45"/>
        <w:ind w:left="120" w:right="120"/>
      </w:pPr>
      <w:r>
        <w:rPr>
          <w:rFonts w:ascii="Arial" w:hAnsi="Arial"/>
          <w:b/>
          <w:i w:val="0"/>
          <w:color w:val="FFFFFF"/>
          <w:sz w:val="27"/>
        </w:rPr>
        <w:t>10  SAFEGUARDING AND RISK ASSESSMENT</w:t>
      </w:r>
    </w:p>
    <w:p>
      <w:pPr>
        <w:pStyle w:val="SmallNote"/>
        <w:keepNext/>
      </w:pPr>
      <w:r>
        <w:rPr>
          <w:rFonts w:ascii="Arial" w:hAnsi="Arial"/>
          <w:b w:val="0"/>
          <w:i/>
          <w:color w:val="6E6662"/>
          <w:sz w:val="17"/>
        </w:rPr>
        <w:t>For each concern, tick the status and give concise details. ‘Historical’ remains relevant to planning; ‘Unknown’ must be explained.</w:t>
      </w:r>
    </w:p>
    <w:tbl>
      <w:tblPr>
        <w:tblW w:type="dxa" w:w="10000"/>
        <w:jc w:val="left"/>
        <w:tblLayout w:type="fixed"/>
        <w:tblLook w:firstColumn="1" w:firstRow="1" w:lastColumn="0" w:lastRow="0" w:noHBand="0" w:noVBand="1" w:val="04A0"/>
        <w:tblInd w:w="120" w:type="dxa"/>
      </w:tblPr>
      <w:tblGrid>
        <w:gridCol w:w="2850"/>
        <w:gridCol w:w="800"/>
        <w:gridCol w:w="750"/>
        <w:gridCol w:w="700"/>
        <w:gridCol w:w="700"/>
        <w:gridCol w:w="4200"/>
      </w:tblGrid>
      <w:tr>
        <w:trPr>
          <w:tblHeader w:val="true"/>
        </w:trPr>
        <w:tc>
          <w:tcPr>
            <w:tcW w:type="dxa" w:w="2850"/>
            <w:shd w:fill="8E4634"/>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jc w:val="center"/>
            </w:pPr>
            <w:r/>
            <w:r>
              <w:rPr>
                <w:rFonts w:ascii="Arial" w:hAnsi="Arial"/>
                <w:b/>
                <w:i w:val="0"/>
                <w:color w:val="FFFFFF"/>
                <w:sz w:val="16"/>
              </w:rPr>
              <w:t>Concern</w:t>
            </w:r>
          </w:p>
        </w:tc>
        <w:tc>
          <w:tcPr>
            <w:tcW w:type="dxa" w:w="800"/>
            <w:shd w:fill="8E4634"/>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jc w:val="center"/>
            </w:pPr>
            <w:r/>
            <w:r>
              <w:rPr>
                <w:rFonts w:ascii="Arial" w:hAnsi="Arial"/>
                <w:b/>
                <w:i w:val="0"/>
                <w:color w:val="FFFFFF"/>
                <w:sz w:val="16"/>
              </w:rPr>
              <w:t>None known</w:t>
            </w:r>
          </w:p>
        </w:tc>
        <w:tc>
          <w:tcPr>
            <w:tcW w:type="dxa" w:w="750"/>
            <w:shd w:fill="8E4634"/>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jc w:val="center"/>
            </w:pPr>
            <w:r/>
            <w:r>
              <w:rPr>
                <w:rFonts w:ascii="Arial" w:hAnsi="Arial"/>
                <w:b/>
                <w:i w:val="0"/>
                <w:color w:val="FFFFFF"/>
                <w:sz w:val="16"/>
              </w:rPr>
              <w:t>Historical</w:t>
            </w:r>
          </w:p>
        </w:tc>
        <w:tc>
          <w:tcPr>
            <w:tcW w:type="dxa" w:w="700"/>
            <w:shd w:fill="8E4634"/>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jc w:val="center"/>
            </w:pPr>
            <w:r/>
            <w:r>
              <w:rPr>
                <w:rFonts w:ascii="Arial" w:hAnsi="Arial"/>
                <w:b/>
                <w:i w:val="0"/>
                <w:color w:val="FFFFFF"/>
                <w:sz w:val="16"/>
              </w:rPr>
              <w:t>Current</w:t>
            </w:r>
          </w:p>
        </w:tc>
        <w:tc>
          <w:tcPr>
            <w:tcW w:type="dxa" w:w="700"/>
            <w:shd w:fill="8E4634"/>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jc w:val="center"/>
            </w:pPr>
            <w:r/>
            <w:r>
              <w:rPr>
                <w:rFonts w:ascii="Arial" w:hAnsi="Arial"/>
                <w:b/>
                <w:i w:val="0"/>
                <w:color w:val="FFFFFF"/>
                <w:sz w:val="16"/>
              </w:rPr>
              <w:t>Unknown</w:t>
            </w:r>
          </w:p>
        </w:tc>
        <w:tc>
          <w:tcPr>
            <w:tcW w:type="dxa" w:w="4200"/>
            <w:shd w:fill="8E4634"/>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jc w:val="center"/>
            </w:pPr>
            <w:r/>
            <w:r>
              <w:rPr>
                <w:rFonts w:ascii="Arial" w:hAnsi="Arial"/>
                <w:b/>
                <w:i w:val="0"/>
                <w:color w:val="FFFFFF"/>
                <w:sz w:val="16"/>
              </w:rPr>
              <w:t>Who / evidence / current controls</w:t>
            </w:r>
          </w:p>
        </w:tc>
      </w:tr>
      <w:tr>
        <w:tc>
          <w:tcPr>
            <w:tcW w:type="dxa" w:w="28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t>Domestic abuse, coercive control, stalking or harassment</w:t>
            </w:r>
          </w:p>
        </w:tc>
        <w:tc>
          <w:tcPr>
            <w:tcW w:type="dxa" w:w="8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85"/>
                <w:tag w:val="PW_CHECKBOX_1085"/>
                <w:id w:val="1085"/>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7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86"/>
                <w:tag w:val="PW_CHECKBOX_1086"/>
                <w:id w:val="1086"/>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87"/>
                <w:tag w:val="PW_CHECKBOX_1087"/>
                <w:id w:val="1087"/>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88"/>
                <w:tag w:val="PW_CHECKBOX_1088"/>
                <w:id w:val="1088"/>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42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r>
        <w:tc>
          <w:tcPr>
            <w:tcW w:type="dxa" w:w="28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t>Physical abuse or risk of physical harm</w:t>
            </w:r>
          </w:p>
        </w:tc>
        <w:tc>
          <w:tcPr>
            <w:tcW w:type="dxa" w:w="8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89"/>
                <w:tag w:val="PW_CHECKBOX_1089"/>
                <w:id w:val="1089"/>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7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90"/>
                <w:tag w:val="PW_CHECKBOX_1090"/>
                <w:id w:val="1090"/>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91"/>
                <w:tag w:val="PW_CHECKBOX_1091"/>
                <w:id w:val="1091"/>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92"/>
                <w:tag w:val="PW_CHECKBOX_1092"/>
                <w:id w:val="1092"/>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42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r>
        <w:tc>
          <w:tcPr>
            <w:tcW w:type="dxa" w:w="28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t>Sexual abuse, harmful sexual behaviour or sexual offence</w:t>
            </w:r>
          </w:p>
        </w:tc>
        <w:tc>
          <w:tcPr>
            <w:tcW w:type="dxa" w:w="8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93"/>
                <w:tag w:val="PW_CHECKBOX_1093"/>
                <w:id w:val="1093"/>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7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94"/>
                <w:tag w:val="PW_CHECKBOX_1094"/>
                <w:id w:val="1094"/>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95"/>
                <w:tag w:val="PW_CHECKBOX_1095"/>
                <w:id w:val="1095"/>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96"/>
                <w:tag w:val="PW_CHECKBOX_1096"/>
                <w:id w:val="1096"/>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42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r>
        <w:tc>
          <w:tcPr>
            <w:tcW w:type="dxa" w:w="28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t>Emotional abuse, adult conflict or harmful communication</w:t>
            </w:r>
          </w:p>
        </w:tc>
        <w:tc>
          <w:tcPr>
            <w:tcW w:type="dxa" w:w="8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97"/>
                <w:tag w:val="PW_CHECKBOX_1097"/>
                <w:id w:val="1097"/>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7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98"/>
                <w:tag w:val="PW_CHECKBOX_1098"/>
                <w:id w:val="1098"/>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099"/>
                <w:tag w:val="PW_CHECKBOX_1099"/>
                <w:id w:val="1099"/>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100"/>
                <w:tag w:val="PW_CHECKBOX_1100"/>
                <w:id w:val="1100"/>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42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r>
        <w:tc>
          <w:tcPr>
            <w:tcW w:type="dxa" w:w="28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t>Neglect, home conditions or unmet basic care</w:t>
            </w:r>
          </w:p>
        </w:tc>
        <w:tc>
          <w:tcPr>
            <w:tcW w:type="dxa" w:w="8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101"/>
                <w:tag w:val="PW_CHECKBOX_1101"/>
                <w:id w:val="1101"/>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7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102"/>
                <w:tag w:val="PW_CHECKBOX_1102"/>
                <w:id w:val="1102"/>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103"/>
                <w:tag w:val="PW_CHECKBOX_1103"/>
                <w:id w:val="1103"/>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104"/>
                <w:tag w:val="PW_CHECKBOX_1104"/>
                <w:id w:val="1104"/>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42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r>
        <w:tc>
          <w:tcPr>
            <w:tcW w:type="dxa" w:w="28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t>Alcohol misuse</w:t>
            </w:r>
          </w:p>
        </w:tc>
        <w:tc>
          <w:tcPr>
            <w:tcW w:type="dxa" w:w="8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105"/>
                <w:tag w:val="PW_CHECKBOX_1105"/>
                <w:id w:val="1105"/>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7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106"/>
                <w:tag w:val="PW_CHECKBOX_1106"/>
                <w:id w:val="1106"/>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107"/>
                <w:tag w:val="PW_CHECKBOX_1107"/>
                <w:id w:val="1107"/>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108"/>
                <w:tag w:val="PW_CHECKBOX_1108"/>
                <w:id w:val="1108"/>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42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r>
        <w:tc>
          <w:tcPr>
            <w:tcW w:type="dxa" w:w="28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t>Drug or substance misuse</w:t>
            </w:r>
          </w:p>
        </w:tc>
        <w:tc>
          <w:tcPr>
            <w:tcW w:type="dxa" w:w="8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109"/>
                <w:tag w:val="PW_CHECKBOX_1109"/>
                <w:id w:val="1109"/>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7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110"/>
                <w:tag w:val="PW_CHECKBOX_1110"/>
                <w:id w:val="1110"/>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111"/>
                <w:tag w:val="PW_CHECKBOX_1111"/>
                <w:id w:val="1111"/>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112"/>
                <w:tag w:val="PW_CHECKBOX_1112"/>
                <w:id w:val="1112"/>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42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r>
        <w:tc>
          <w:tcPr>
            <w:tcW w:type="dxa" w:w="28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t>Mental ill-health affecting safety, functioning or engagement</w:t>
            </w:r>
          </w:p>
        </w:tc>
        <w:tc>
          <w:tcPr>
            <w:tcW w:type="dxa" w:w="8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113"/>
                <w:tag w:val="PW_CHECKBOX_1113"/>
                <w:id w:val="1113"/>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7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114"/>
                <w:tag w:val="PW_CHECKBOX_1114"/>
                <w:id w:val="1114"/>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115"/>
                <w:tag w:val="PW_CHECKBOX_1115"/>
                <w:id w:val="1115"/>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116"/>
                <w:tag w:val="PW_CHECKBOX_1116"/>
                <w:id w:val="1116"/>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42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r>
        <w:tc>
          <w:tcPr>
            <w:tcW w:type="dxa" w:w="28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t>Self-harm or suicide risk</w:t>
            </w:r>
          </w:p>
        </w:tc>
        <w:tc>
          <w:tcPr>
            <w:tcW w:type="dxa" w:w="8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117"/>
                <w:tag w:val="PW_CHECKBOX_1117"/>
                <w:id w:val="1117"/>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7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118"/>
                <w:tag w:val="PW_CHECKBOX_1118"/>
                <w:id w:val="1118"/>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119"/>
                <w:tag w:val="PW_CHECKBOX_1119"/>
                <w:id w:val="1119"/>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120"/>
                <w:tag w:val="PW_CHECKBOX_1120"/>
                <w:id w:val="1120"/>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42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r>
        <w:tc>
          <w:tcPr>
            <w:tcW w:type="dxa" w:w="28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t>Abduction, retention, trafficking or exploitation</w:t>
            </w:r>
          </w:p>
        </w:tc>
        <w:tc>
          <w:tcPr>
            <w:tcW w:type="dxa" w:w="8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121"/>
                <w:tag w:val="PW_CHECKBOX_1121"/>
                <w:id w:val="1121"/>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7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122"/>
                <w:tag w:val="PW_CHECKBOX_1122"/>
                <w:id w:val="1122"/>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123"/>
                <w:tag w:val="PW_CHECKBOX_1123"/>
                <w:id w:val="1123"/>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124"/>
                <w:tag w:val="PW_CHECKBOX_1124"/>
                <w:id w:val="1124"/>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42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r>
        <w:tc>
          <w:tcPr>
            <w:tcW w:type="dxa" w:w="28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t>Violence, aggression or threats towards professionals</w:t>
            </w:r>
          </w:p>
        </w:tc>
        <w:tc>
          <w:tcPr>
            <w:tcW w:type="dxa" w:w="8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125"/>
                <w:tag w:val="PW_CHECKBOX_1125"/>
                <w:id w:val="1125"/>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7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126"/>
                <w:tag w:val="PW_CHECKBOX_1126"/>
                <w:id w:val="1126"/>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127"/>
                <w:tag w:val="PW_CHECKBOX_1127"/>
                <w:id w:val="1127"/>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128"/>
                <w:tag w:val="PW_CHECKBOX_1128"/>
                <w:id w:val="1128"/>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42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r>
        <w:tc>
          <w:tcPr>
            <w:tcW w:type="dxa" w:w="28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t>Criminal behaviour, weapons or arson</w:t>
            </w:r>
          </w:p>
        </w:tc>
        <w:tc>
          <w:tcPr>
            <w:tcW w:type="dxa" w:w="8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129"/>
                <w:tag w:val="PW_CHECKBOX_1129"/>
                <w:id w:val="1129"/>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7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130"/>
                <w:tag w:val="PW_CHECKBOX_1130"/>
                <w:id w:val="1130"/>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131"/>
                <w:tag w:val="PW_CHECKBOX_1131"/>
                <w:id w:val="1131"/>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132"/>
                <w:tag w:val="PW_CHECKBOX_1132"/>
                <w:id w:val="1132"/>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42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r>
        <w:tc>
          <w:tcPr>
            <w:tcW w:type="dxa" w:w="28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t>Online harm, location tracking or inappropriate recording</w:t>
            </w:r>
          </w:p>
        </w:tc>
        <w:tc>
          <w:tcPr>
            <w:tcW w:type="dxa" w:w="8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133"/>
                <w:tag w:val="PW_CHECKBOX_1133"/>
                <w:id w:val="1133"/>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7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134"/>
                <w:tag w:val="PW_CHECKBOX_1134"/>
                <w:id w:val="1134"/>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135"/>
                <w:tag w:val="PW_CHECKBOX_1135"/>
                <w:id w:val="1135"/>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136"/>
                <w:tag w:val="PW_CHECKBOX_1136"/>
                <w:id w:val="1136"/>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42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r>
        <w:tc>
          <w:tcPr>
            <w:tcW w:type="dxa" w:w="28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t>Engagement, professional-boundary or mentoring concern</w:t>
            </w:r>
          </w:p>
        </w:tc>
        <w:tc>
          <w:tcPr>
            <w:tcW w:type="dxa" w:w="8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137"/>
                <w:tag w:val="PW_CHECKBOX_1137"/>
                <w:id w:val="1137"/>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7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138"/>
                <w:tag w:val="PW_CHECKBOX_1138"/>
                <w:id w:val="1138"/>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139"/>
                <w:tag w:val="PW_CHECKBOX_1139"/>
                <w:id w:val="1139"/>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140"/>
                <w:tag w:val="PW_CHECKBOX_1140"/>
                <w:id w:val="1140"/>
                <w14:checkbox>
                  <w14:checked w14:val="0"/>
                  <w14:checkedState w14:val="2612" w14:font="MS Gothic"/>
                  <w14:uncheckedState w14:val="2610" w14:font="MS Gothic"/>
                </w14:checkbox>
              </w:sdtPr>
              <w:sdtContent>
                <w:r>
                  <w:rPr>
                    <w:rFonts w:ascii="Arial" w:hAnsi="Arial"/>
                    <w:b w:val="0"/>
                    <w:i w:val="0"/>
                    <w:color w:val="302C2A"/>
                    <w:sz w:val="16"/>
                  </w:rPr>
                  <w:t>☐</w:t>
                </w:r>
              </w:sdtContent>
            </w:sdt>
          </w:p>
        </w:tc>
        <w:tc>
          <w:tcPr>
            <w:tcW w:type="dxa" w:w="42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bl>
    <w:p>
      <w:r>
        <w:br w:type="page"/>
      </w:r>
    </w:p>
    <w:p>
      <w:pPr>
        <w:pStyle w:val="Heading1"/>
        <w:keepNext/>
        <w:shd w:fill="B45F45"/>
        <w:ind w:left="120" w:right="120"/>
      </w:pPr>
      <w:r>
        <w:rPr>
          <w:rFonts w:ascii="Arial" w:hAnsi="Arial"/>
          <w:b/>
          <w:i w:val="0"/>
          <w:color w:val="FFFFFF"/>
          <w:sz w:val="27"/>
        </w:rPr>
        <w:t>10  SAFEGUARDING AND RISK ASSESSMENT (continued)</w:t>
      </w:r>
    </w:p>
    <w:tbl>
      <w:tblPr>
        <w:tblW w:type="dxa" w:w="10000"/>
        <w:jc w:val="left"/>
        <w:tblLayout w:type="fixed"/>
        <w:tblLook w:firstColumn="1" w:firstRow="1" w:lastColumn="0" w:lastRow="0" w:noHBand="0" w:noVBand="1" w:val="04A0"/>
        <w:tblInd w:w="120" w:type="dxa"/>
      </w:tblPr>
      <w:tblGrid>
        <w:gridCol w:w="10000"/>
      </w:tblGrid>
      <w:tr>
        <w:tc>
          <w:tcPr>
            <w:tcW w:type="dxa" w:w="100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after="40"/>
            </w:pPr>
            <w:r/>
            <w:r>
              <w:rPr>
                <w:rFonts w:ascii="Arial" w:hAnsi="Arial"/>
                <w:b/>
                <w:i w:val="0"/>
                <w:color w:val="8E4634"/>
                <w:sz w:val="17"/>
              </w:rPr>
              <w:t>Detailed account of identified concerns *</w:t>
            </w:r>
          </w:p>
          <w:p>
            <w:pPr>
              <w:spacing w:after="20"/>
            </w:pPr>
            <w:r>
              <w:rPr>
                <w:rFonts w:ascii="Arial" w:hAnsi="Arial"/>
                <w:b w:val="0"/>
                <w:i/>
                <w:color w:val="6E6662"/>
                <w:sz w:val="16"/>
              </w:rPr>
              <w:t>For each concern include dates, recent incidents, alleged or established status, impact on each child, protective factors, current management and relevant documents.</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tc>
      </w:tr>
    </w:tbl>
    <w:tbl>
      <w:tblPr>
        <w:tblW w:type="dxa" w:w="10000"/>
        <w:jc w:val="left"/>
        <w:tblLayout w:type="fixed"/>
        <w:tblLook w:firstColumn="1" w:firstRow="1" w:lastColumn="0" w:lastRow="0" w:noHBand="0" w:noVBand="1" w:val="04A0"/>
        <w:tblInd w:w="120" w:type="dxa"/>
      </w:tblPr>
      <w:tblGrid>
        <w:gridCol w:w="10000"/>
      </w:tblGrid>
      <w:tr>
        <w:tc>
          <w:tcPr>
            <w:tcW w:type="dxa" w:w="100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after="40"/>
            </w:pPr>
            <w:r/>
            <w:r>
              <w:rPr>
                <w:rFonts w:ascii="Arial" w:hAnsi="Arial"/>
                <w:b/>
                <w:i w:val="0"/>
                <w:color w:val="8E4634"/>
                <w:sz w:val="17"/>
              </w:rPr>
              <w:t>Current overall risk level and rationale *</w:t>
            </w:r>
          </w:p>
          <w:p>
            <w:pPr>
              <w:spacing w:after="20"/>
            </w:pPr>
            <w:sdt>
              <w:sdtPr>
                <w:alias w:val="Checkbox 1141"/>
                <w:tag w:val="PW_CHECKBOX_1141"/>
                <w:id w:val="1141"/>
                <w14:checkbox>
                  <w14:checked w14:val="0"/>
                  <w14:checkedState w14:val="2612" w14:font="MS Gothic"/>
                  <w14:uncheckedState w14:val="2610" w14:font="MS Gothic"/>
                </w14:checkbox>
              </w:sdtPr>
              <w:sdtContent>
                <w:r>
                  <w:rPr>
                    <w:rFonts w:ascii="Arial" w:hAnsi="Arial"/>
                    <w:b w:val="0"/>
                    <w:i/>
                    <w:color w:val="6E6662"/>
                    <w:sz w:val="16"/>
                  </w:rPr>
                  <w:t>☐</w:t>
                </w:r>
              </w:sdtContent>
            </w:sdt>
            <w:r>
              <w:rPr>
                <w:rFonts w:ascii="Arial" w:hAnsi="Arial"/>
                <w:b w:val="0"/>
                <w:i/>
                <w:color w:val="6E6662"/>
                <w:sz w:val="16"/>
              </w:rPr>
              <w:t xml:space="preserve"> Low   </w:t>
            </w:r>
            <w:sdt>
              <w:sdtPr>
                <w:alias w:val="Checkbox 1142"/>
                <w:tag w:val="PW_CHECKBOX_1142"/>
                <w:id w:val="1142"/>
                <w14:checkbox>
                  <w14:checked w14:val="0"/>
                  <w14:checkedState w14:val="2612" w14:font="MS Gothic"/>
                  <w14:uncheckedState w14:val="2610" w14:font="MS Gothic"/>
                </w14:checkbox>
              </w:sdtPr>
              <w:sdtContent>
                <w:r>
                  <w:rPr>
                    <w:rFonts w:ascii="Arial" w:hAnsi="Arial"/>
                    <w:b w:val="0"/>
                    <w:i/>
                    <w:color w:val="6E6662"/>
                    <w:sz w:val="16"/>
                  </w:rPr>
                  <w:t>☐</w:t>
                </w:r>
              </w:sdtContent>
            </w:sdt>
            <w:r>
              <w:rPr>
                <w:rFonts w:ascii="Arial" w:hAnsi="Arial"/>
                <w:b w:val="0"/>
                <w:i/>
                <w:color w:val="6E6662"/>
                <w:sz w:val="16"/>
              </w:rPr>
              <w:t xml:space="preserve"> Medium   </w:t>
            </w:r>
            <w:sdt>
              <w:sdtPr>
                <w:alias w:val="Checkbox 1143"/>
                <w:tag w:val="PW_CHECKBOX_1143"/>
                <w:id w:val="1143"/>
                <w14:checkbox>
                  <w14:checked w14:val="0"/>
                  <w14:checkedState w14:val="2612" w14:font="MS Gothic"/>
                  <w14:uncheckedState w14:val="2610" w14:font="MS Gothic"/>
                </w14:checkbox>
              </w:sdtPr>
              <w:sdtContent>
                <w:r>
                  <w:rPr>
                    <w:rFonts w:ascii="Arial" w:hAnsi="Arial"/>
                    <w:b w:val="0"/>
                    <w:i/>
                    <w:color w:val="6E6662"/>
                    <w:sz w:val="16"/>
                  </w:rPr>
                  <w:t>☐</w:t>
                </w:r>
              </w:sdtContent>
            </w:sdt>
            <w:r>
              <w:rPr>
                <w:rFonts w:ascii="Arial" w:hAnsi="Arial"/>
                <w:b w:val="0"/>
                <w:i/>
                <w:color w:val="6E6662"/>
                <w:sz w:val="16"/>
              </w:rPr>
              <w:t xml:space="preserve"> High   </w:t>
            </w:r>
            <w:sdt>
              <w:sdtPr>
                <w:alias w:val="Checkbox 1144"/>
                <w:tag w:val="PW_CHECKBOX_1144"/>
                <w:id w:val="1144"/>
                <w14:checkbox>
                  <w14:checked w14:val="0"/>
                  <w14:checkedState w14:val="2612" w14:font="MS Gothic"/>
                  <w14:uncheckedState w14:val="2610" w14:font="MS Gothic"/>
                </w14:checkbox>
              </w:sdtPr>
              <w:sdtContent>
                <w:r>
                  <w:rPr>
                    <w:rFonts w:ascii="Arial" w:hAnsi="Arial"/>
                    <w:b w:val="0"/>
                    <w:i/>
                    <w:color w:val="6E6662"/>
                    <w:sz w:val="16"/>
                  </w:rPr>
                  <w:t>☐</w:t>
                </w:r>
              </w:sdtContent>
            </w:sdt>
            <w:r>
              <w:rPr>
                <w:rFonts w:ascii="Arial" w:hAnsi="Arial"/>
                <w:b w:val="0"/>
                <w:i/>
                <w:color w:val="6E6662"/>
                <w:sz w:val="16"/>
              </w:rPr>
              <w:t xml:space="preserve"> Not yet assessed. Explain differences between people, settings or activities.</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tc>
      </w:tr>
    </w:tbl>
    <w:tbl>
      <w:tblPr>
        <w:tblW w:type="dxa" w:w="10000"/>
        <w:jc w:val="left"/>
        <w:tblLayout w:type="fixed"/>
        <w:tblLook w:firstColumn="1" w:firstRow="1" w:lastColumn="0" w:lastRow="0" w:noHBand="0" w:noVBand="1" w:val="04A0"/>
        <w:tblInd w:w="120" w:type="dxa"/>
      </w:tblPr>
      <w:tblGrid>
        <w:gridCol w:w="10000"/>
      </w:tblGrid>
      <w:tr>
        <w:tc>
          <w:tcPr>
            <w:tcW w:type="dxa" w:w="100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after="40"/>
            </w:pPr>
            <w:r/>
            <w:r>
              <w:rPr>
                <w:rFonts w:ascii="Arial" w:hAnsi="Arial"/>
                <w:b/>
                <w:i w:val="0"/>
                <w:color w:val="8E4634"/>
                <w:sz w:val="17"/>
              </w:rPr>
              <w:t>What must Project West staff do, observe, prevent or report? *</w:t>
            </w:r>
          </w:p>
          <w:p>
            <w:pPr>
              <w:spacing w:after="20"/>
            </w:pPr>
            <w:r>
              <w:rPr>
                <w:rFonts w:ascii="Arial" w:hAnsi="Arial"/>
                <w:b w:val="0"/>
                <w:i/>
                <w:color w:val="6E6662"/>
                <w:sz w:val="16"/>
              </w:rPr>
              <w:t>Include intervention thresholds, prohibited actions/topics, testing requirements, visit controls and escalation expectations.</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tc>
      </w:tr>
    </w:tbl>
    <w:p>
      <w:pPr>
        <w:pStyle w:val="Heading1"/>
        <w:keepNext/>
        <w:shd w:fill="B45F45"/>
        <w:ind w:left="120" w:right="120"/>
      </w:pPr>
      <w:r>
        <w:rPr>
          <w:rFonts w:ascii="Arial" w:hAnsi="Arial"/>
          <w:b/>
          <w:i w:val="0"/>
          <w:color w:val="FFFFFF"/>
          <w:sz w:val="27"/>
        </w:rPr>
        <w:t>11  HEALTH, DEVELOPMENT AND PRACTICAL ARRANGEMENTS</w:t>
      </w:r>
    </w:p>
    <w:tbl>
      <w:tblPr>
        <w:tblW w:type="dxa" w:w="10000"/>
        <w:jc w:val="left"/>
        <w:tblLayout w:type="fixed"/>
        <w:tblLook w:firstColumn="1" w:firstRow="1" w:lastColumn="0" w:lastRow="0" w:noHBand="0" w:noVBand="1" w:val="04A0"/>
        <w:tblInd w:w="120" w:type="dxa"/>
      </w:tblPr>
      <w:tblGrid>
        <w:gridCol w:w="1500"/>
        <w:gridCol w:w="2850"/>
        <w:gridCol w:w="3000"/>
        <w:gridCol w:w="2650"/>
      </w:tblGrid>
      <w:tr>
        <w:trPr>
          <w:tblHeader w:val="true"/>
        </w:trPr>
        <w:tc>
          <w:tcPr>
            <w:tcW w:type="dxa" w:w="1500"/>
            <w:shd w:fill="8E4634"/>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jc w:val="center"/>
            </w:pPr>
            <w:r/>
            <w:r>
              <w:rPr>
                <w:rFonts w:ascii="Arial" w:hAnsi="Arial"/>
                <w:b/>
                <w:i w:val="0"/>
                <w:color w:val="FFFFFF"/>
                <w:sz w:val="16"/>
              </w:rPr>
              <w:t>Person</w:t>
            </w:r>
          </w:p>
        </w:tc>
        <w:tc>
          <w:tcPr>
            <w:tcW w:type="dxa" w:w="2850"/>
            <w:shd w:fill="8E4634"/>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jc w:val="center"/>
            </w:pPr>
            <w:r/>
            <w:r>
              <w:rPr>
                <w:rFonts w:ascii="Arial" w:hAnsi="Arial"/>
                <w:b/>
                <w:i w:val="0"/>
                <w:color w:val="FFFFFF"/>
                <w:sz w:val="16"/>
              </w:rPr>
              <w:t>Diagnosis / disability / additional need</w:t>
            </w:r>
          </w:p>
        </w:tc>
        <w:tc>
          <w:tcPr>
            <w:tcW w:type="dxa" w:w="3000"/>
            <w:shd w:fill="8E4634"/>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jc w:val="center"/>
            </w:pPr>
            <w:r/>
            <w:r>
              <w:rPr>
                <w:rFonts w:ascii="Arial" w:hAnsi="Arial"/>
                <w:b/>
                <w:i w:val="0"/>
                <w:color w:val="FFFFFF"/>
                <w:sz w:val="16"/>
              </w:rPr>
              <w:t>Medication / allergy / emergency action</w:t>
            </w:r>
          </w:p>
        </w:tc>
        <w:tc>
          <w:tcPr>
            <w:tcW w:type="dxa" w:w="2650"/>
            <w:shd w:fill="8E4634"/>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jc w:val="center"/>
            </w:pPr>
            <w:r/>
            <w:r>
              <w:rPr>
                <w:rFonts w:ascii="Arial" w:hAnsi="Arial"/>
                <w:b/>
                <w:i w:val="0"/>
                <w:color w:val="FFFFFF"/>
                <w:sz w:val="16"/>
              </w:rPr>
              <w:t>Support or adjustment required</w:t>
            </w:r>
          </w:p>
        </w:tc>
      </w:tr>
      <w:tr>
        <w:tc>
          <w:tcPr>
            <w:tcW w:type="dxa" w:w="15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8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30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6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r>
        <w:tc>
          <w:tcPr>
            <w:tcW w:type="dxa" w:w="15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8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30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6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r>
        <w:tc>
          <w:tcPr>
            <w:tcW w:type="dxa" w:w="15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8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30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65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bl>
    <w:tbl>
      <w:tblPr>
        <w:tblW w:type="dxa" w:w="10000"/>
        <w:jc w:val="left"/>
        <w:tblLayout w:type="fixed"/>
        <w:tblLook w:firstColumn="1" w:firstRow="1" w:lastColumn="0" w:lastRow="0" w:noHBand="0" w:noVBand="1" w:val="04A0"/>
        <w:tblInd w:w="120" w:type="dxa"/>
      </w:tblPr>
      <w:tblGrid>
        <w:gridCol w:w="10000"/>
      </w:tblGrid>
      <w:tr>
        <w:tc>
          <w:tcPr>
            <w:tcW w:type="dxa" w:w="100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after="40"/>
            </w:pPr>
            <w:r/>
            <w:r>
              <w:rPr>
                <w:rFonts w:ascii="Arial" w:hAnsi="Arial"/>
                <w:b/>
                <w:i w:val="0"/>
                <w:color w:val="8E4634"/>
                <w:sz w:val="17"/>
              </w:rPr>
              <w:t>Practical care information relevant to mentoring</w:t>
            </w:r>
          </w:p>
          <w:p>
            <w:pPr>
              <w:spacing w:after="20"/>
            </w:pPr>
            <w:r>
              <w:rPr>
                <w:rFonts w:ascii="Arial" w:hAnsi="Arial"/>
                <w:b w:val="0"/>
                <w:i/>
                <w:color w:val="6E6662"/>
                <w:sz w:val="16"/>
              </w:rPr>
              <w:t>Include personal care, sensory needs, mobility, safe handling, food, medication and arrangements for activities in the community.</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tc>
      </w:tr>
    </w:tbl>
    <w:p>
      <w:r>
        <w:br w:type="page"/>
      </w:r>
    </w:p>
    <w:p>
      <w:pPr>
        <w:pStyle w:val="Heading1"/>
        <w:keepNext/>
        <w:shd w:fill="B45F45"/>
        <w:ind w:left="120" w:right="120"/>
      </w:pPr>
      <w:r>
        <w:rPr>
          <w:rFonts w:ascii="Arial" w:hAnsi="Arial"/>
          <w:b/>
          <w:i w:val="0"/>
          <w:color w:val="FFFFFF"/>
          <w:sz w:val="27"/>
        </w:rPr>
        <w:t>12  PROFESSIONAL NETWORK AND CURRENT PLANS</w:t>
      </w:r>
    </w:p>
    <w:tbl>
      <w:tblPr>
        <w:tblW w:type="dxa" w:w="10000"/>
        <w:jc w:val="left"/>
        <w:tblLayout w:type="fixed"/>
        <w:tblLook w:firstColumn="1" w:firstRow="1" w:lastColumn="0" w:lastRow="0" w:noHBand="0" w:noVBand="1" w:val="04A0"/>
        <w:tblInd w:w="120" w:type="dxa"/>
      </w:tblPr>
      <w:tblGrid>
        <w:gridCol w:w="1900"/>
        <w:gridCol w:w="2100"/>
        <w:gridCol w:w="1400"/>
        <w:gridCol w:w="2700"/>
        <w:gridCol w:w="1900"/>
      </w:tblGrid>
      <w:tr>
        <w:trPr>
          <w:tblHeader w:val="true"/>
        </w:trPr>
        <w:tc>
          <w:tcPr>
            <w:tcW w:type="dxa" w:w="1900"/>
            <w:shd w:fill="8E4634"/>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jc w:val="center"/>
            </w:pPr>
            <w:r/>
            <w:r>
              <w:rPr>
                <w:rFonts w:ascii="Arial" w:hAnsi="Arial"/>
                <w:b/>
                <w:i w:val="0"/>
                <w:color w:val="FFFFFF"/>
                <w:sz w:val="16"/>
              </w:rPr>
              <w:t>Agency / professional</w:t>
            </w:r>
          </w:p>
        </w:tc>
        <w:tc>
          <w:tcPr>
            <w:tcW w:type="dxa" w:w="2100"/>
            <w:shd w:fill="8E4634"/>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jc w:val="center"/>
            </w:pPr>
            <w:r/>
            <w:r>
              <w:rPr>
                <w:rFonts w:ascii="Arial" w:hAnsi="Arial"/>
                <w:b/>
                <w:i w:val="0"/>
                <w:color w:val="FFFFFF"/>
                <w:sz w:val="16"/>
              </w:rPr>
              <w:t>Name and role</w:t>
            </w:r>
          </w:p>
        </w:tc>
        <w:tc>
          <w:tcPr>
            <w:tcW w:type="dxa" w:w="1400"/>
            <w:shd w:fill="8E4634"/>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jc w:val="center"/>
            </w:pPr>
            <w:r/>
            <w:r>
              <w:rPr>
                <w:rFonts w:ascii="Arial" w:hAnsi="Arial"/>
                <w:b/>
                <w:i w:val="0"/>
                <w:color w:val="FFFFFF"/>
                <w:sz w:val="16"/>
              </w:rPr>
              <w:t>Child/adult</w:t>
            </w:r>
          </w:p>
        </w:tc>
        <w:tc>
          <w:tcPr>
            <w:tcW w:type="dxa" w:w="2700"/>
            <w:shd w:fill="8E4634"/>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jc w:val="center"/>
            </w:pPr>
            <w:r/>
            <w:r>
              <w:rPr>
                <w:rFonts w:ascii="Arial" w:hAnsi="Arial"/>
                <w:b/>
                <w:i w:val="0"/>
                <w:color w:val="FFFFFF"/>
                <w:sz w:val="16"/>
              </w:rPr>
              <w:t>Reason for involvement</w:t>
            </w:r>
          </w:p>
        </w:tc>
        <w:tc>
          <w:tcPr>
            <w:tcW w:type="dxa" w:w="1900"/>
            <w:shd w:fill="8E4634"/>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jc w:val="center"/>
            </w:pPr>
            <w:r/>
            <w:r>
              <w:rPr>
                <w:rFonts w:ascii="Arial" w:hAnsi="Arial"/>
                <w:b/>
                <w:i w:val="0"/>
                <w:color w:val="FFFFFF"/>
                <w:sz w:val="16"/>
              </w:rPr>
              <w:t>Secure contact details</w:t>
            </w:r>
          </w:p>
        </w:tc>
      </w:tr>
      <w:tr>
        <w:tc>
          <w:tcPr>
            <w:tcW w:type="dxa" w:w="19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1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14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19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r>
        <w:tc>
          <w:tcPr>
            <w:tcW w:type="dxa" w:w="19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1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14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19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r>
        <w:tc>
          <w:tcPr>
            <w:tcW w:type="dxa" w:w="19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1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14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19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r>
        <w:tc>
          <w:tcPr>
            <w:tcW w:type="dxa" w:w="19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1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14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19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r>
        <w:tc>
          <w:tcPr>
            <w:tcW w:type="dxa" w:w="19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1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14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27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c>
          <w:tcPr>
            <w:tcW w:type="dxa" w:w="19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6"/>
              </w:rPr>
            </w:r>
          </w:p>
          <w:p>
            <w:pPr>
              <w:spacing w:after="40"/>
            </w:pPr>
            <w:r>
              <w:rPr>
                <w:rFonts w:ascii="Arial" w:hAnsi="Arial"/>
                <w:b w:val="0"/>
                <w:i w:val="0"/>
                <w:color w:val="B7AAA3"/>
                <w:sz w:val="15"/>
              </w:rPr>
              <w:t>________________________________________________________________________________</w:t>
            </w:r>
          </w:p>
        </w:tc>
      </w:tr>
    </w:tbl>
    <w:tbl>
      <w:tblPr>
        <w:tblW w:type="dxa" w:w="10000"/>
        <w:jc w:val="left"/>
        <w:tblLayout w:type="fixed"/>
        <w:tblLook w:firstColumn="1" w:firstRow="1" w:lastColumn="0" w:lastRow="0" w:noHBand="0" w:noVBand="1" w:val="04A0"/>
        <w:tblInd w:w="120" w:type="dxa"/>
      </w:tblPr>
      <w:tblGrid>
        <w:gridCol w:w="2700"/>
        <w:gridCol w:w="7300"/>
      </w:tblGrid>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Lead professional</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t>Name / role / organisation:</w:t>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Current plan</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145"/>
                <w:tag w:val="PW_CHECKBOX_1145"/>
                <w:id w:val="1145"/>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Family Help   </w:t>
            </w:r>
            <w:sdt>
              <w:sdtPr>
                <w:alias w:val="Checkbox 1146"/>
                <w:tag w:val="PW_CHECKBOX_1146"/>
                <w:id w:val="1146"/>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Child in Need   </w:t>
            </w:r>
            <w:sdt>
              <w:sdtPr>
                <w:alias w:val="Checkbox 1147"/>
                <w:tag w:val="PW_CHECKBOX_1147"/>
                <w:id w:val="1147"/>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Child Protection   </w:t>
            </w:r>
            <w:sdt>
              <w:sdtPr>
                <w:alias w:val="Checkbox 1148"/>
                <w:tag w:val="PW_CHECKBOX_1148"/>
                <w:id w:val="1148"/>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Care plan   </w:t>
            </w:r>
            <w:sdt>
              <w:sdtPr>
                <w:alias w:val="Checkbox 1149"/>
                <w:tag w:val="PW_CHECKBOX_1149"/>
                <w:id w:val="1149"/>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Education/health plan   </w:t>
            </w:r>
            <w:sdt>
              <w:sdtPr>
                <w:alias w:val="Checkbox 1150"/>
                <w:tag w:val="PW_CHECKBOX_1150"/>
                <w:id w:val="1150"/>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Other</w:t>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Plan date and review date</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Next court hearing</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t>Court / case number / date:</w:t>
            </w:r>
          </w:p>
        </w:tc>
      </w:tr>
    </w:tbl>
    <w:p>
      <w:r>
        <w:br w:type="page"/>
      </w:r>
    </w:p>
    <w:p>
      <w:pPr>
        <w:pStyle w:val="Heading1"/>
        <w:keepNext/>
        <w:shd w:fill="B45F45"/>
        <w:ind w:left="120" w:right="120"/>
      </w:pPr>
      <w:r>
        <w:rPr>
          <w:rFonts w:ascii="Arial" w:hAnsi="Arial"/>
          <w:b/>
          <w:i w:val="0"/>
          <w:color w:val="FFFFFF"/>
          <w:sz w:val="27"/>
        </w:rPr>
        <w:t>13  DOCUMENT CHECKLIST</w:t>
      </w:r>
    </w:p>
    <w:p>
      <w:pPr>
        <w:pStyle w:val="SmallNote"/>
        <w:keepNext/>
      </w:pPr>
      <w:r>
        <w:rPr>
          <w:rFonts w:ascii="Arial" w:hAnsi="Arial"/>
          <w:b w:val="0"/>
          <w:i/>
          <w:color w:val="6E6662"/>
          <w:sz w:val="17"/>
        </w:rPr>
        <w:t>Please provide only documents that are relevant and proportionate to the Mentoring service requested. If a required document is unavailable, explain why and when it will be provided.</w:t>
      </w:r>
    </w:p>
    <w:p>
      <w:pPr>
        <w:pStyle w:val="CheckItem"/>
        <w:keepLines/>
      </w:pPr>
      <w:sdt>
        <w:sdtPr>
          <w:alias w:val="Checkbox 1151"/>
          <w:tag w:val="PW_CHECKBOX_1151"/>
          <w:id w:val="1151"/>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Written referral, letter of instruction or service request</w:t>
      </w:r>
    </w:p>
    <w:p>
      <w:pPr>
        <w:pStyle w:val="CheckItem"/>
        <w:keepLines/>
      </w:pPr>
      <w:sdt>
        <w:sdtPr>
          <w:alias w:val="Checkbox 1152"/>
          <w:tag w:val="PW_CHECKBOX_1152"/>
          <w:id w:val="1152"/>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Current Family Help, Child in Need, Child Protection or care plan</w:t>
      </w:r>
    </w:p>
    <w:p>
      <w:pPr>
        <w:pStyle w:val="CheckItem"/>
        <w:keepLines/>
      </w:pPr>
      <w:sdt>
        <w:sdtPr>
          <w:alias w:val="Checkbox 1153"/>
          <w:tag w:val="PW_CHECKBOX_1153"/>
          <w:id w:val="1153"/>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Current assessment and identified mentoring outcomes for the child or young person</w:t>
      </w:r>
    </w:p>
    <w:p>
      <w:pPr>
        <w:pStyle w:val="CheckItem"/>
        <w:keepLines/>
      </w:pPr>
      <w:sdt>
        <w:sdtPr>
          <w:alias w:val="Checkbox 1154"/>
          <w:tag w:val="PW_CHECKBOX_1154"/>
          <w:id w:val="1154"/>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Current risk assessment and safety plan</w:t>
      </w:r>
    </w:p>
    <w:p>
      <w:pPr>
        <w:pStyle w:val="CheckItem"/>
        <w:keepLines/>
      </w:pPr>
      <w:sdt>
        <w:sdtPr>
          <w:alias w:val="Checkbox 1155"/>
          <w:tag w:val="PW_CHECKBOX_1155"/>
          <w:id w:val="1155"/>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Relevant court order or other legal document, where applicable</w:t>
      </w:r>
    </w:p>
    <w:p>
      <w:pPr>
        <w:pStyle w:val="CheckItem"/>
        <w:keepLines/>
      </w:pPr>
      <w:sdt>
        <w:sdtPr>
          <w:alias w:val="Checkbox 1156"/>
          <w:tag w:val="PW_CHECKBOX_1156"/>
          <w:id w:val="1156"/>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Relevant education information, including an EHCP or behaviour-support plan</w:t>
      </w:r>
    </w:p>
    <w:p>
      <w:pPr>
        <w:pStyle w:val="CheckItem"/>
        <w:keepLines/>
      </w:pPr>
      <w:sdt>
        <w:sdtPr>
          <w:alias w:val="Checkbox 1157"/>
          <w:tag w:val="PW_CHECKBOX_1157"/>
          <w:id w:val="1157"/>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Relevant medical, allergy, medication or emergency-care information</w:t>
      </w:r>
    </w:p>
    <w:p>
      <w:pPr>
        <w:pStyle w:val="CheckItem"/>
        <w:keepLines/>
      </w:pPr>
      <w:sdt>
        <w:sdtPr>
          <w:alias w:val="Checkbox 1158"/>
          <w:tag w:val="PW_CHECKBOX_1158"/>
          <w:id w:val="1158"/>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Communication, language or accessibility plan, where applicable</w:t>
      </w:r>
    </w:p>
    <w:p>
      <w:pPr>
        <w:pStyle w:val="CheckItem"/>
        <w:keepLines/>
      </w:pPr>
      <w:sdt>
        <w:sdtPr>
          <w:alias w:val="Checkbox 1159"/>
          <w:tag w:val="PW_CHECKBOX_1159"/>
          <w:id w:val="1159"/>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Relevant police, probation, MARAC or domestic-abuse information</w:t>
      </w:r>
    </w:p>
    <w:p>
      <w:pPr>
        <w:pStyle w:val="CheckItem"/>
        <w:keepLines/>
      </w:pPr>
      <w:sdt>
        <w:sdtPr>
          <w:alias w:val="Checkbox 1160"/>
          <w:tag w:val="PW_CHECKBOX_1160"/>
          <w:id w:val="1160"/>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Community, transport, home-visit or lone-working information relevant to safety</w:t>
      </w:r>
    </w:p>
    <w:p>
      <w:pPr>
        <w:pStyle w:val="CheckItem"/>
        <w:keepLines/>
      </w:pPr>
      <w:sdt>
        <w:sdtPr>
          <w:alias w:val="Checkbox 1161"/>
          <w:tag w:val="PW_CHECKBOX_1161"/>
          <w:id w:val="1161"/>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Other relevant document: ________________________________________________</w:t>
      </w:r>
    </w:p>
    <w:tbl>
      <w:tblPr>
        <w:tblW w:type="dxa" w:w="10000"/>
        <w:jc w:val="left"/>
        <w:tblLayout w:type="fixed"/>
        <w:tblLook w:firstColumn="1" w:firstRow="1" w:lastColumn="0" w:lastRow="0" w:noHBand="0" w:noVBand="1" w:val="04A0"/>
        <w:tblInd w:w="120" w:type="dxa"/>
      </w:tblPr>
      <w:tblGrid>
        <w:gridCol w:w="10000"/>
      </w:tblGrid>
      <w:tr>
        <w:tc>
          <w:tcPr>
            <w:tcW w:type="dxa" w:w="100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after="40"/>
            </w:pPr>
            <w:r/>
            <w:r>
              <w:rPr>
                <w:rFonts w:ascii="Arial" w:hAnsi="Arial"/>
                <w:b/>
                <w:i w:val="0"/>
                <w:color w:val="8E4634"/>
                <w:sz w:val="17"/>
              </w:rPr>
              <w:t>Missing documents and expected date of receipt</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p>
            <w:pPr>
              <w:spacing w:after="40"/>
            </w:pPr>
            <w:r>
              <w:rPr>
                <w:rFonts w:ascii="Arial" w:hAnsi="Arial"/>
                <w:b w:val="0"/>
                <w:i w:val="0"/>
                <w:color w:val="B7AAA3"/>
                <w:sz w:val="15"/>
              </w:rPr>
              <w:t>________________________________________________________________________________</w:t>
            </w:r>
          </w:p>
        </w:tc>
      </w:tr>
    </w:tbl>
    <w:p>
      <w:pPr>
        <w:pStyle w:val="Heading1"/>
        <w:keepNext/>
        <w:shd w:fill="B45F45"/>
        <w:ind w:left="120" w:right="120"/>
      </w:pPr>
      <w:r>
        <w:rPr>
          <w:rFonts w:ascii="Arial" w:hAnsi="Arial"/>
          <w:b/>
          <w:i w:val="0"/>
          <w:color w:val="FFFFFF"/>
          <w:sz w:val="27"/>
        </w:rPr>
        <w:t>14  REPORTING, REVIEW AND INFORMATION SHARING</w:t>
      </w:r>
    </w:p>
    <w:tbl>
      <w:tblPr>
        <w:tblW w:type="dxa" w:w="10000"/>
        <w:jc w:val="left"/>
        <w:tblLayout w:type="fixed"/>
        <w:tblLook w:firstColumn="1" w:firstRow="1" w:lastColumn="0" w:lastRow="0" w:noHBand="0" w:noVBand="1" w:val="04A0"/>
        <w:tblInd w:w="120" w:type="dxa"/>
      </w:tblPr>
      <w:tblGrid>
        <w:gridCol w:w="2700"/>
        <w:gridCol w:w="7300"/>
      </w:tblGrid>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Progress report required</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162"/>
                <w:tag w:val="PW_CHECKBOX_1162"/>
                <w:id w:val="1162"/>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Yes   </w:t>
            </w:r>
            <w:sdt>
              <w:sdtPr>
                <w:alias w:val="Checkbox 1163"/>
                <w:tag w:val="PW_CHECKBOX_1163"/>
                <w:id w:val="1163"/>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No</w:t>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Progress reporting frequency</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164"/>
                <w:tag w:val="PW_CHECKBOX_1164"/>
                <w:id w:val="1164"/>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Daily   </w:t>
            </w:r>
            <w:sdt>
              <w:sdtPr>
                <w:alias w:val="Checkbox 1165"/>
                <w:tag w:val="PW_CHECKBOX_1165"/>
                <w:id w:val="1165"/>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Weekly   </w:t>
            </w:r>
            <w:sdt>
              <w:sdtPr>
                <w:alias w:val="Checkbox 1166"/>
                <w:tag w:val="PW_CHECKBOX_1166"/>
                <w:id w:val="1166"/>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Fortnightly   </w:t>
            </w:r>
            <w:sdt>
              <w:sdtPr>
                <w:alias w:val="Checkbox 1167"/>
                <w:tag w:val="PW_CHECKBOX_1167"/>
                <w:id w:val="1167"/>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Monthly   </w:t>
            </w:r>
            <w:sdt>
              <w:sdtPr>
                <w:alias w:val="Checkbox 1168"/>
                <w:tag w:val="PW_CHECKBOX_1168"/>
                <w:id w:val="1168"/>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Other: ____________________</w:t>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Reporting dates / deadlines</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t>State when the first report is required and any agreed submission dates:</w:t>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Full final mentoring report required</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169"/>
                <w:tag w:val="PW_CHECKBOX_1169"/>
                <w:id w:val="1169"/>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Yes   </w:t>
            </w:r>
            <w:sdt>
              <w:sdtPr>
                <w:alias w:val="Checkbox 1170"/>
                <w:tag w:val="PW_CHECKBOX_1170"/>
                <w:id w:val="1170"/>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No   Required by: ____________________</w:t>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Final report requirements</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171"/>
                <w:tag w:val="PW_CHECKBOX_1171"/>
                <w:id w:val="1171"/>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Summary of work and progress   </w:t>
            </w:r>
            <w:sdt>
              <w:sdtPr>
                <w:alias w:val="Checkbox 1172"/>
                <w:tag w:val="PW_CHECKBOX_1172"/>
                <w:id w:val="1172"/>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Outcomes achieved   </w:t>
            </w:r>
            <w:sdt>
              <w:sdtPr>
                <w:alias w:val="Checkbox 1173"/>
                <w:tag w:val="PW_CHECKBOX_1173"/>
                <w:id w:val="1173"/>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Analysis   </w:t>
            </w:r>
            <w:sdt>
              <w:sdtPr>
                <w:alias w:val="Checkbox 1174"/>
                <w:tag w:val="PW_CHECKBOX_1174"/>
                <w:id w:val="1174"/>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Recommendations   </w:t>
            </w:r>
            <w:sdt>
              <w:sdtPr>
                <w:alias w:val="Checkbox 1175"/>
                <w:tag w:val="PW_CHECKBOX_1175"/>
                <w:id w:val="1175"/>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Other: ____________________</w:t>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Questions the final report must address</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Report recipients</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t>Project West normally sends reports to the referrer. In private law proceedings, both parties will be blind copied into the email when reports are shared. Referrer and verified party email addresses:</w:t>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Review arrangements</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t>Date / attendees / chair / information Project West must provide:</w:t>
            </w:r>
          </w:p>
        </w:tc>
      </w:tr>
    </w:tbl>
    <w:p>
      <w:pPr>
        <w:pStyle w:val="Heading1"/>
        <w:keepNext/>
        <w:shd w:fill="B45F45"/>
        <w:ind w:left="120" w:right="120"/>
      </w:pPr>
      <w:r>
        <w:rPr>
          <w:rFonts w:ascii="Arial" w:hAnsi="Arial"/>
          <w:b/>
          <w:i w:val="0"/>
          <w:color w:val="FFFFFF"/>
          <w:sz w:val="27"/>
        </w:rPr>
        <w:t>15  DECLARATION AND AUTHORITY TO REFER</w:t>
      </w:r>
    </w:p>
    <w:tbl>
      <w:tblPr>
        <w:tblW w:type="dxa" w:w="10000"/>
        <w:jc w:val="left"/>
        <w:tblLayout w:type="fixed"/>
        <w:tblLook w:firstColumn="1" w:firstRow="1" w:lastColumn="0" w:lastRow="0" w:noHBand="0" w:noVBand="1" w:val="04A0"/>
        <w:tblInd w:w="120" w:type="dxa"/>
      </w:tblPr>
      <w:tblGrid>
        <w:gridCol w:w="10000"/>
      </w:tblGrid>
      <w:tr>
        <w:tc>
          <w:tcPr>
            <w:tcW w:type="dxa" w:w="10000"/>
            <w:tcMar>
              <w:top w:w="85" w:type="dxa"/>
              <w:start w:w="120" w:type="dxa"/>
              <w:bottom w:w="85" w:type="dxa"/>
              <w:end w:w="120" w:type="dxa"/>
            </w:tcMar>
            <w:tcBorders>
              <w:top w:val="single" w:sz="8" w:color="C9B7AE"/>
              <w:left w:val="single" w:sz="8" w:color="C9B7AE"/>
              <w:bottom w:val="single" w:sz="8" w:color="C9B7AE"/>
              <w:right w:val="single" w:sz="8" w:color="C9B7AE"/>
              <w:insideH w:val="single" w:sz="8" w:color="C9B7AE"/>
              <w:insideV w:val="single" w:sz="8" w:color="C9B7AE"/>
            </w:tcBorders>
            <w:vAlign w:val="center"/>
            <w:shd w:fill="FBF6F3"/>
          </w:tcPr>
          <w:p>
            <w:pPr>
              <w:spacing w:after="40"/>
            </w:pPr>
            <w:r/>
            <w:r>
              <w:rPr>
                <w:rFonts w:ascii="Arial" w:hAnsi="Arial"/>
                <w:b/>
                <w:i w:val="0"/>
                <w:color w:val="8E4634"/>
                <w:sz w:val="18"/>
              </w:rPr>
              <w:t>Please read before signing</w:t>
            </w:r>
          </w:p>
          <w:p>
            <w:pPr>
              <w:spacing w:after="0"/>
            </w:pPr>
            <w:r>
              <w:rPr>
                <w:rFonts w:ascii="Arial" w:hAnsi="Arial"/>
                <w:b w:val="0"/>
                <w:i w:val="0"/>
                <w:color w:val="302C2A"/>
                <w:sz w:val="17"/>
              </w:rPr>
              <w:t>I confirm that the information supplied is accurate and complete to the best of my knowledge. I have disclosed all information relevant to the safety of children, family members, Project West staff and others. I understand that Project West will use and share information lawfully and proportionately to assess suitability, safeguard people, deliver the instructed work, report progress, invoice and respond to safeguarding duties. I will promptly notify Project West of any change in risk, legal orders, plans, contact details or arrangements.</w:t>
            </w:r>
          </w:p>
        </w:tc>
      </w:tr>
    </w:tbl>
    <w:p>
      <w:pPr>
        <w:spacing w:after="0"/>
      </w:pPr>
    </w:p>
    <w:tbl>
      <w:tblPr>
        <w:tblW w:type="dxa" w:w="10000"/>
        <w:jc w:val="left"/>
        <w:tblLayout w:type="fixed"/>
        <w:tblLook w:firstColumn="1" w:firstRow="1" w:lastColumn="0" w:lastRow="0" w:noHBand="0" w:noVBand="1" w:val="04A0"/>
        <w:tblInd w:w="120" w:type="dxa"/>
      </w:tblPr>
      <w:tblGrid>
        <w:gridCol w:w="2700"/>
        <w:gridCol w:w="7300"/>
      </w:tblGrid>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Name</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Role / organisation</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Authority to refer</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176"/>
                <w:tag w:val="PW_CHECKBOX_1176"/>
                <w:id w:val="1176"/>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Local Authority instruction   </w:t>
            </w:r>
            <w:sdt>
              <w:sdtPr>
                <w:alias w:val="Checkbox 1177"/>
                <w:tag w:val="PW_CHECKBOX_1177"/>
                <w:id w:val="1177"/>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Private individual / self-funded referral</w:t>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Signature</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Date</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r>
          </w:p>
        </w:tc>
      </w:tr>
    </w:tbl>
    <w:tbl>
      <w:tblPr>
        <w:tblW w:type="dxa" w:w="10000"/>
        <w:jc w:val="left"/>
        <w:tblLayout w:type="fixed"/>
        <w:tblLook w:firstColumn="1" w:firstRow="1" w:lastColumn="0" w:lastRow="0" w:noHBand="0" w:noVBand="1" w:val="04A0"/>
        <w:tblInd w:w="120" w:type="dxa"/>
      </w:tblPr>
      <w:tblGrid>
        <w:gridCol w:w="2700"/>
        <w:gridCol w:w="7300"/>
      </w:tblGrid>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Consent, disagreement or limits on participation/information sharing</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t>Record the child’s and family’s position and any agreed action. Consent is not required where another lawful basis applies, including necessary safeguarding information sharing:</w:t>
            </w:r>
          </w:p>
        </w:tc>
      </w:tr>
    </w:tbl>
    <w:p>
      <w:pPr>
        <w:pStyle w:val="Heading1"/>
        <w:keepNext/>
        <w:shd w:fill="B45F45"/>
        <w:ind w:left="120" w:right="120"/>
      </w:pPr>
      <w:r>
        <w:rPr>
          <w:rFonts w:ascii="Arial" w:hAnsi="Arial"/>
          <w:b/>
          <w:i w:val="0"/>
          <w:color w:val="FFFFFF"/>
          <w:sz w:val="27"/>
        </w:rPr>
        <w:t>16  PROJECT WEST OFFICE USE ONLY</w:t>
      </w:r>
    </w:p>
    <w:tbl>
      <w:tblPr>
        <w:tblW w:type="dxa" w:w="10000"/>
        <w:jc w:val="left"/>
        <w:tblLayout w:type="fixed"/>
        <w:tblLook w:firstColumn="1" w:firstRow="1" w:lastColumn="0" w:lastRow="0" w:noHBand="0" w:noVBand="1" w:val="04A0"/>
        <w:tblInd w:w="120" w:type="dxa"/>
      </w:tblPr>
      <w:tblGrid>
        <w:gridCol w:w="2700"/>
        <w:gridCol w:w="7300"/>
      </w:tblGrid>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Date received / received by</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Referral complete?</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178"/>
                <w:tag w:val="PW_CHECKBOX_1178"/>
                <w:id w:val="1178"/>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Yes   </w:t>
            </w:r>
            <w:sdt>
              <w:sdtPr>
                <w:alias w:val="Checkbox 1179"/>
                <w:tag w:val="PW_CHECKBOX_1179"/>
                <w:id w:val="1179"/>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No   Missing information:</w:t>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Safeguarding documents received?</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180"/>
                <w:tag w:val="PW_CHECKBOX_1180"/>
                <w:id w:val="1180"/>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Yes   </w:t>
            </w:r>
            <w:sdt>
              <w:sdtPr>
                <w:alias w:val="Checkbox 1181"/>
                <w:tag w:val="PW_CHECKBOX_1181"/>
                <w:id w:val="1181"/>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No   Outstanding:</w:t>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Funding / purchase order confirmed?</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182"/>
                <w:tag w:val="PW_CHECKBOX_1182"/>
                <w:id w:val="1182"/>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Yes   </w:t>
            </w:r>
            <w:sdt>
              <w:sdtPr>
                <w:alias w:val="Checkbox 1183"/>
                <w:tag w:val="PW_CHECKBOX_1183"/>
                <w:id w:val="1183"/>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No   Details:</w:t>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Initial risk rating</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184"/>
                <w:tag w:val="PW_CHECKBOX_1184"/>
                <w:id w:val="1184"/>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Low   </w:t>
            </w:r>
            <w:sdt>
              <w:sdtPr>
                <w:alias w:val="Checkbox 1185"/>
                <w:tag w:val="PW_CHECKBOX_1185"/>
                <w:id w:val="1185"/>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Medium   </w:t>
            </w:r>
            <w:sdt>
              <w:sdtPr>
                <w:alias w:val="Checkbox 1186"/>
                <w:tag w:val="PW_CHECKBOX_1186"/>
                <w:id w:val="1186"/>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High   </w:t>
            </w:r>
            <w:sdt>
              <w:sdtPr>
                <w:alias w:val="Checkbox 1187"/>
                <w:tag w:val="PW_CHECKBOX_1187"/>
                <w:id w:val="1187"/>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Further information required</w:t>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Mentor match / allocation requirements</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Decision</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sdt>
              <w:sdtPr>
                <w:alias w:val="Checkbox 1188"/>
                <w:tag w:val="PW_CHECKBOX_1188"/>
                <w:id w:val="1188"/>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Accepted   </w:t>
            </w:r>
            <w:sdt>
              <w:sdtPr>
                <w:alias w:val="Checkbox 1189"/>
                <w:tag w:val="PW_CHECKBOX_1189"/>
                <w:id w:val="1189"/>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Accepted with conditions   </w:t>
            </w:r>
            <w:sdt>
              <w:sdtPr>
                <w:alias w:val="Checkbox 1190"/>
                <w:tag w:val="PW_CHECKBOX_1190"/>
                <w:id w:val="1190"/>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Deferred   </w:t>
            </w:r>
            <w:sdt>
              <w:sdtPr>
                <w:alias w:val="Checkbox 1191"/>
                <w:tag w:val="PW_CHECKBOX_1191"/>
                <w:id w:val="1191"/>
                <w14:checkbox>
                  <w14:checked w14:val="0"/>
                  <w14:checkedState w14:val="2612" w14:font="MS Gothic"/>
                  <w14:uncheckedState w14:val="2610" w14:font="MS Gothic"/>
                </w14:checkbox>
              </w:sdtPr>
              <w:sdtContent>
                <w:r>
                  <w:rPr>
                    <w:rFonts w:ascii="Arial" w:hAnsi="Arial"/>
                    <w:b w:val="0"/>
                    <w:i w:val="0"/>
                    <w:color w:val="302C2A"/>
                    <w:sz w:val="17"/>
                  </w:rPr>
                  <w:t>☐</w:t>
                </w:r>
              </w:sdtContent>
            </w:sdt>
            <w:r>
              <w:rPr>
                <w:rFonts w:ascii="Arial" w:hAnsi="Arial"/>
                <w:b w:val="0"/>
                <w:i w:val="0"/>
                <w:color w:val="302C2A"/>
                <w:sz w:val="17"/>
              </w:rPr>
              <w:t xml:space="preserve"> Declined</w:t>
            </w:r>
          </w:p>
        </w:tc>
      </w:tr>
      <w:tr>
        <w:tc>
          <w:tcPr>
            <w:tcW w:type="dxa" w:w="2700"/>
            <w:shd w:fill="F6EAE5"/>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i w:val="0"/>
                <w:color w:val="8E4634"/>
                <w:sz w:val="17"/>
              </w:rPr>
              <w:t>Manager/coordinator and date</w:t>
            </w:r>
          </w:p>
        </w:tc>
        <w:tc>
          <w:tcPr>
            <w:tcW w:type="dxa" w:w="7300"/>
            <w:tcMar>
              <w:top w:w="85" w:type="dxa"/>
              <w:start w:w="120" w:type="dxa"/>
              <w:bottom w:w="85" w:type="dxa"/>
              <w:end w:w="120" w:type="dxa"/>
            </w:tcMar>
            <w:tcBorders>
              <w:top w:val="single" w:sz="6" w:color="C9B7AE"/>
              <w:left w:val="single" w:sz="6" w:color="C9B7AE"/>
              <w:bottom w:val="single" w:sz="6" w:color="C9B7AE"/>
              <w:right w:val="single" w:sz="6" w:color="C9B7AE"/>
              <w:insideH w:val="single" w:sz="6" w:color="C9B7AE"/>
              <w:insideV w:val="single" w:sz="6" w:color="C9B7AE"/>
            </w:tcBorders>
            <w:vAlign w:val="center"/>
          </w:tcPr>
          <w:p>
            <w:pPr>
              <w:spacing w:before="0" w:after="0" w:line="252" w:lineRule="auto"/>
            </w:pPr>
            <w:r/>
            <w:r>
              <w:rPr>
                <w:rFonts w:ascii="Arial" w:hAnsi="Arial"/>
                <w:b w:val="0"/>
                <w:i w:val="0"/>
                <w:color w:val="302C2A"/>
                <w:sz w:val="17"/>
              </w:rPr>
            </w:r>
          </w:p>
        </w:tc>
      </w:tr>
    </w:tbl>
    <w:p>
      <w:pPr>
        <w:spacing w:before="160" w:after="40"/>
        <w:jc w:val="center"/>
      </w:pPr>
      <w:r>
        <w:rPr>
          <w:rFonts w:ascii="Arial" w:hAnsi="Arial"/>
          <w:b/>
          <w:i w:val="0"/>
          <w:color w:val="8E4634"/>
          <w:sz w:val="18"/>
        </w:rPr>
        <w:t>Return securely to: info@projectwest.co.uk</w:t>
      </w:r>
    </w:p>
    <w:p>
      <w:pPr>
        <w:jc w:val="center"/>
      </w:pPr>
      <w:r>
        <w:rPr>
          <w:rFonts w:ascii="Arial" w:hAnsi="Arial"/>
          <w:b w:val="0"/>
          <w:i w:val="0"/>
          <w:color w:val="6E6662"/>
          <w:sz w:val="15"/>
        </w:rPr>
        <w:t>Project West Assessment &amp; Contact Services | Mentoring Version 2026.1</w:t>
      </w:r>
    </w:p>
    <w:sectPr w:rsidR="00FC693F" w:rsidRPr="0006063C" w:rsidSect="00034616">
      <w:headerReference w:type="default" r:id="rId9"/>
      <w:footerReference w:type="default" r:id="rId10"/>
      <w:pgSz w:w="11906" w:h="16838"/>
      <w:pgMar w:top="893" w:right="936" w:bottom="893" w:left="936" w:header="403"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b w:val="0"/>
        <w:i w:val="0"/>
        <w:color w:val="6E6662"/>
        <w:sz w:val="14"/>
      </w:rPr>
      <w:t xml:space="preserve">27 Sandringham Road, Northolt Village, UB5 5HN  |  020 8422 8184  |  info@projectwest.co.uk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rial" w:hAnsi="Arial"/>
        <w:b/>
        <w:i w:val="0"/>
        <w:color w:val="B45F45"/>
        <w:sz w:val="15"/>
      </w:rPr>
      <w:t>PROJECT WEST ASSESSMENT &amp; CONTACT SERVICES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80" w:line="264" w:lineRule="auto"/>
    </w:pPr>
    <w:rPr>
      <w:rFonts w:ascii="Arial" w:hAnsi="Arial"/>
      <w:color w:val="302C2A"/>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outlineLvl w:val="0"/>
    </w:pPr>
    <w:rPr>
      <w:rFonts w:asciiTheme="majorHAnsi" w:eastAsiaTheme="majorEastAsia" w:hAnsiTheme="majorHAnsi" w:cstheme="majorBidi" w:ascii="Arial" w:hAnsi="Arial"/>
      <w:b/>
      <w:bCs/>
      <w:color w:val="8E4634"/>
      <w:sz w:val="27"/>
      <w:szCs w:val="28"/>
    </w:rPr>
  </w:style>
  <w:style w:type="paragraph" w:styleId="Heading2">
    <w:name w:val="heading 2"/>
    <w:basedOn w:val="Normal"/>
    <w:next w:val="Normal"/>
    <w:link w:val="Heading2Char"/>
    <w:uiPriority w:val="9"/>
    <w:unhideWhenUsed/>
    <w:qFormat/>
    <w:rsid w:val="00FC693F"/>
    <w:pPr>
      <w:keepNext/>
      <w:keepLines/>
      <w:spacing w:before="140" w:after="60"/>
      <w:outlineLvl w:val="1"/>
    </w:pPr>
    <w:rPr>
      <w:rFonts w:asciiTheme="majorHAnsi" w:eastAsiaTheme="majorEastAsia" w:hAnsiTheme="majorHAnsi" w:cstheme="majorBidi" w:ascii="Arial" w:hAnsi="Arial"/>
      <w:b/>
      <w:bCs/>
      <w:color w:val="8E4634"/>
      <w:sz w:val="23"/>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Arial" w:hAnsi="Arial"/>
      <w:b/>
      <w:bCs/>
      <w:color w:val="8E4634"/>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Note">
    <w:name w:val="Small Note"/>
    <w:pPr>
      <w:spacing w:after="80" w:line="252" w:lineRule="auto"/>
    </w:pPr>
    <w:rPr>
      <w:rFonts w:ascii="Arial" w:hAnsi="Arial"/>
      <w:color w:val="6E6662"/>
      <w:sz w:val="17"/>
    </w:rPr>
  </w:style>
  <w:style w:type="paragraph" w:customStyle="1" w:styleId="CheckItem">
    <w:name w:val="Check Item"/>
    <w:pPr>
      <w:spacing w:after="40" w:line="252" w:lineRule="auto"/>
      <w:ind w:left="173" w:hanging="173"/>
    </w:pPr>
    <w:rPr>
      <w:rFonts w:ascii="Arial" w:hAnsi="Arial"/>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West Mentoring Referral Form 2026</dc:title>
  <dc:subject>Mentoring referral, matching, safeguarding and outcome-planning information</dc:subject>
  <dc:creator>Project West Assessment &amp; Contact Services</dc:creator>
  <cp:keywords>Mentoring, referral, safeguarding, outcomes, Project West</cp:keywords>
  <dc:description>generated by python-docx</dc:description>
  <cp:lastModifiedBy/>
  <cp:revision>1</cp:revision>
  <dcterms:created xsi:type="dcterms:W3CDTF">2013-12-23T23:15:00Z</dcterms:created>
  <dcterms:modified xsi:type="dcterms:W3CDTF">2013-12-23T23:15:00Z</dcterms:modified>
  <cp:category/>
</cp:coreProperties>
</file>